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8AB7F" w14:textId="386A4D57" w:rsidR="00A74731" w:rsidRDefault="00A74731" w:rsidP="00A74731">
      <w:pPr>
        <w:spacing w:after="0" w:line="240" w:lineRule="auto"/>
        <w:jc w:val="center"/>
        <w:rPr>
          <w:rFonts w:ascii="Arial" w:hAnsi="Arial" w:cs="Arial"/>
          <w:b/>
          <w:bCs/>
          <w:color w:val="993300"/>
          <w:lang w:eastAsia="es-SV"/>
        </w:rPr>
      </w:pPr>
      <w:bookmarkStart w:id="0" w:name="_Hlk162948705"/>
    </w:p>
    <w:p w14:paraId="42FF96AB" w14:textId="77777777" w:rsidR="00B56D6D" w:rsidRDefault="00357B86" w:rsidP="00357B86">
      <w:pPr>
        <w:spacing w:after="0" w:line="240" w:lineRule="auto"/>
        <w:rPr>
          <w:rFonts w:ascii="Arial" w:hAnsi="Arial" w:cs="Arial"/>
          <w:b/>
          <w:bCs/>
          <w:color w:val="993300"/>
          <w:lang w:eastAsia="es-SV"/>
        </w:rPr>
      </w:pPr>
      <w:r>
        <w:rPr>
          <w:rFonts w:ascii="Arial" w:hAnsi="Arial" w:cs="Arial"/>
          <w:b/>
          <w:bCs/>
          <w:color w:val="993300"/>
          <w:lang w:eastAsia="es-SV"/>
        </w:rPr>
        <w:t xml:space="preserve">         </w:t>
      </w:r>
    </w:p>
    <w:p w14:paraId="4E1806D2" w14:textId="2E4C8031" w:rsidR="00AC76DC" w:rsidRDefault="00B56D6D" w:rsidP="00357B86">
      <w:pPr>
        <w:spacing w:after="0" w:line="240" w:lineRule="auto"/>
        <w:rPr>
          <w:rFonts w:ascii="Arial" w:hAnsi="Arial" w:cs="Arial"/>
          <w:b/>
          <w:bCs/>
          <w:color w:val="993300"/>
          <w:lang w:eastAsia="es-SV"/>
        </w:rPr>
      </w:pPr>
      <w:r>
        <w:rPr>
          <w:rFonts w:ascii="Arial" w:hAnsi="Arial" w:cs="Arial"/>
          <w:b/>
          <w:bCs/>
          <w:color w:val="993300"/>
          <w:lang w:eastAsia="es-SV"/>
        </w:rPr>
        <w:t xml:space="preserve">                                                       </w:t>
      </w:r>
      <w:r w:rsidR="00357B86">
        <w:rPr>
          <w:rFonts w:ascii="Arial" w:hAnsi="Arial" w:cs="Arial"/>
          <w:b/>
          <w:bCs/>
          <w:color w:val="993300"/>
          <w:lang w:eastAsia="es-SV"/>
        </w:rPr>
        <w:t xml:space="preserve"> </w:t>
      </w:r>
      <w:r w:rsidR="00703395">
        <w:rPr>
          <w:rFonts w:ascii="Arial" w:hAnsi="Arial" w:cs="Arial"/>
          <w:b/>
          <w:bCs/>
          <w:color w:val="993300"/>
          <w:lang w:eastAsia="es-SV"/>
        </w:rPr>
        <w:t xml:space="preserve">     </w:t>
      </w:r>
      <w:r w:rsidR="00A262C2" w:rsidRPr="00A262C2">
        <w:rPr>
          <w:rFonts w:ascii="Arial" w:hAnsi="Arial" w:cs="Arial"/>
          <w:b/>
          <w:bCs/>
          <w:color w:val="993300"/>
          <w:lang w:eastAsia="es-SV"/>
        </w:rPr>
        <w:t>AGENDA</w:t>
      </w:r>
    </w:p>
    <w:p w14:paraId="0ACA7E69" w14:textId="2D92CE06" w:rsidR="00A74731" w:rsidRDefault="00A262C2" w:rsidP="00A74731">
      <w:pPr>
        <w:spacing w:after="0" w:line="240" w:lineRule="auto"/>
        <w:jc w:val="center"/>
        <w:rPr>
          <w:rFonts w:ascii="Arial" w:hAnsi="Arial" w:cs="Arial"/>
          <w:b/>
          <w:bCs/>
          <w:color w:val="993300"/>
          <w:lang w:eastAsia="es-SV"/>
        </w:rPr>
      </w:pPr>
      <w:r w:rsidRPr="00A262C2">
        <w:rPr>
          <w:rFonts w:ascii="Arial" w:hAnsi="Arial" w:cs="Arial"/>
          <w:b/>
          <w:bCs/>
          <w:color w:val="993300"/>
          <w:lang w:eastAsia="es-SV"/>
        </w:rPr>
        <w:t>REUNI</w:t>
      </w:r>
      <w:r w:rsidR="000F551C">
        <w:rPr>
          <w:rFonts w:ascii="Arial" w:hAnsi="Arial" w:cs="Arial"/>
          <w:b/>
          <w:bCs/>
          <w:color w:val="993300"/>
          <w:lang w:eastAsia="es-SV"/>
        </w:rPr>
        <w:t>Ó</w:t>
      </w:r>
      <w:r w:rsidRPr="00A262C2">
        <w:rPr>
          <w:rFonts w:ascii="Arial" w:hAnsi="Arial" w:cs="Arial"/>
          <w:b/>
          <w:bCs/>
          <w:color w:val="993300"/>
          <w:lang w:eastAsia="es-SV"/>
        </w:rPr>
        <w:t xml:space="preserve">N </w:t>
      </w:r>
      <w:r w:rsidR="00AC76DC">
        <w:rPr>
          <w:rFonts w:ascii="Arial" w:hAnsi="Arial" w:cs="Arial"/>
          <w:b/>
          <w:bCs/>
          <w:color w:val="993300"/>
          <w:lang w:eastAsia="es-SV"/>
        </w:rPr>
        <w:t>PLENARIA</w:t>
      </w:r>
      <w:r w:rsidR="00E4022E">
        <w:rPr>
          <w:rFonts w:ascii="Arial" w:hAnsi="Arial" w:cs="Arial"/>
          <w:b/>
          <w:bCs/>
          <w:color w:val="993300"/>
          <w:lang w:eastAsia="es-SV"/>
        </w:rPr>
        <w:t xml:space="preserve"> </w:t>
      </w:r>
      <w:r w:rsidR="00C620FF">
        <w:rPr>
          <w:rFonts w:ascii="Arial" w:hAnsi="Arial" w:cs="Arial"/>
          <w:b/>
          <w:bCs/>
          <w:color w:val="993300"/>
          <w:lang w:eastAsia="es-SV"/>
        </w:rPr>
        <w:t>DE MONITOREO</w:t>
      </w:r>
    </w:p>
    <w:p w14:paraId="3F4D3A1A" w14:textId="77777777" w:rsidR="001C3CAC" w:rsidRDefault="001C3CAC" w:rsidP="00A74731">
      <w:pPr>
        <w:spacing w:after="0" w:line="240" w:lineRule="auto"/>
        <w:jc w:val="center"/>
        <w:rPr>
          <w:rFonts w:ascii="Arial" w:hAnsi="Arial" w:cs="Arial"/>
          <w:b/>
          <w:bCs/>
          <w:color w:val="993300"/>
          <w:lang w:eastAsia="es-SV"/>
        </w:rPr>
      </w:pPr>
    </w:p>
    <w:p w14:paraId="1B934F95" w14:textId="6C0C1FA1" w:rsidR="002A1E0C" w:rsidRPr="002A1E0C" w:rsidRDefault="005154E4" w:rsidP="00A262C2">
      <w:pPr>
        <w:spacing w:after="0" w:line="240" w:lineRule="auto"/>
        <w:rPr>
          <w:rFonts w:ascii="Arial" w:hAnsi="Arial" w:cs="Arial"/>
          <w:color w:val="000000"/>
          <w:lang w:eastAsia="es-SV"/>
        </w:rPr>
      </w:pPr>
      <w:r>
        <w:rPr>
          <w:rFonts w:ascii="Arial" w:hAnsi="Arial" w:cs="Arial"/>
          <w:color w:val="000000"/>
          <w:lang w:eastAsia="es-SV"/>
        </w:rPr>
        <w:t xml:space="preserve">Plenaria: </w:t>
      </w:r>
      <w:r w:rsidR="00812610">
        <w:rPr>
          <w:rFonts w:ascii="Arial" w:hAnsi="Arial" w:cs="Arial"/>
          <w:color w:val="000000"/>
          <w:lang w:eastAsia="es-SV"/>
        </w:rPr>
        <w:t xml:space="preserve">          </w:t>
      </w:r>
      <w:r w:rsidR="00C620FF">
        <w:rPr>
          <w:rFonts w:ascii="Arial" w:hAnsi="Arial" w:cs="Arial"/>
          <w:color w:val="000000"/>
          <w:lang w:eastAsia="es-SV"/>
        </w:rPr>
        <w:t>ME0</w:t>
      </w:r>
      <w:r w:rsidR="00CD3FD1">
        <w:rPr>
          <w:rFonts w:ascii="Arial" w:hAnsi="Arial" w:cs="Arial"/>
          <w:color w:val="000000"/>
          <w:lang w:eastAsia="es-SV"/>
        </w:rPr>
        <w:t>5</w:t>
      </w:r>
      <w:r w:rsidR="00DA7389">
        <w:rPr>
          <w:rFonts w:ascii="Arial" w:hAnsi="Arial" w:cs="Arial"/>
          <w:color w:val="000000"/>
          <w:lang w:eastAsia="es-SV"/>
        </w:rPr>
        <w:t>-202</w:t>
      </w:r>
      <w:r w:rsidR="0037596A">
        <w:rPr>
          <w:rFonts w:ascii="Arial" w:hAnsi="Arial" w:cs="Arial"/>
          <w:color w:val="000000"/>
          <w:lang w:eastAsia="es-SV"/>
        </w:rPr>
        <w:t>6</w:t>
      </w:r>
    </w:p>
    <w:p w14:paraId="7D60D726" w14:textId="3A867DB3" w:rsidR="00146B5E" w:rsidRDefault="00CD3FD1" w:rsidP="00146B5E">
      <w:pPr>
        <w:spacing w:after="0" w:line="240" w:lineRule="auto"/>
        <w:rPr>
          <w:rFonts w:ascii="Arial" w:hAnsi="Arial" w:cs="Arial"/>
          <w:b/>
          <w:bCs/>
          <w:lang w:eastAsia="es-SV"/>
        </w:rPr>
      </w:pPr>
      <w:r>
        <w:rPr>
          <w:rFonts w:ascii="Arial" w:hAnsi="Arial" w:cs="Arial"/>
          <w:lang w:eastAsia="es-SV"/>
        </w:rPr>
        <w:t>Lugar</w:t>
      </w:r>
      <w:r w:rsidR="00146B5E" w:rsidRPr="00EF5800">
        <w:rPr>
          <w:rFonts w:ascii="Arial" w:hAnsi="Arial" w:cs="Arial"/>
          <w:b/>
          <w:bCs/>
          <w:lang w:eastAsia="es-SV"/>
        </w:rPr>
        <w:t xml:space="preserve">: </w:t>
      </w:r>
      <w:r w:rsidR="00812610">
        <w:rPr>
          <w:rFonts w:ascii="Arial" w:hAnsi="Arial" w:cs="Arial"/>
          <w:b/>
          <w:bCs/>
          <w:lang w:eastAsia="es-SV"/>
        </w:rPr>
        <w:t xml:space="preserve">      </w:t>
      </w:r>
      <w:r>
        <w:rPr>
          <w:rFonts w:ascii="Arial" w:hAnsi="Arial" w:cs="Arial"/>
          <w:b/>
          <w:bCs/>
          <w:lang w:eastAsia="es-SV"/>
        </w:rPr>
        <w:t xml:space="preserve">        Kalpataru</w:t>
      </w:r>
    </w:p>
    <w:p w14:paraId="072ACCB6" w14:textId="4A389BD0" w:rsidR="00146B5E" w:rsidRDefault="00146B5E" w:rsidP="00146B5E">
      <w:pPr>
        <w:spacing w:after="0" w:line="240" w:lineRule="auto"/>
        <w:rPr>
          <w:rFonts w:ascii="Arial" w:hAnsi="Arial" w:cs="Arial"/>
          <w:lang w:eastAsia="es-SV"/>
        </w:rPr>
      </w:pPr>
      <w:r w:rsidRPr="002A1E0C">
        <w:rPr>
          <w:rFonts w:ascii="Arial" w:hAnsi="Arial" w:cs="Arial"/>
          <w:lang w:eastAsia="es-SV"/>
        </w:rPr>
        <w:t xml:space="preserve">Fecha:       </w:t>
      </w:r>
      <w:r w:rsidR="00812610">
        <w:rPr>
          <w:rFonts w:ascii="Arial" w:hAnsi="Arial" w:cs="Arial"/>
          <w:lang w:eastAsia="es-SV"/>
        </w:rPr>
        <w:t xml:space="preserve">       </w:t>
      </w:r>
      <w:r w:rsidR="00CD3FD1">
        <w:rPr>
          <w:rFonts w:ascii="Arial" w:hAnsi="Arial" w:cs="Arial"/>
          <w:lang w:eastAsia="es-SV"/>
        </w:rPr>
        <w:t>24</w:t>
      </w:r>
      <w:r w:rsidR="00531EC7">
        <w:rPr>
          <w:rFonts w:ascii="Arial" w:hAnsi="Arial" w:cs="Arial"/>
          <w:lang w:eastAsia="es-SV"/>
        </w:rPr>
        <w:t xml:space="preserve"> de </w:t>
      </w:r>
      <w:r w:rsidR="00CD3FD1">
        <w:rPr>
          <w:rFonts w:ascii="Arial" w:hAnsi="Arial" w:cs="Arial"/>
          <w:lang w:eastAsia="es-SV"/>
        </w:rPr>
        <w:t>Septiembre</w:t>
      </w:r>
      <w:r w:rsidR="0037596A">
        <w:rPr>
          <w:rFonts w:ascii="Arial" w:hAnsi="Arial" w:cs="Arial"/>
          <w:lang w:eastAsia="es-SV"/>
        </w:rPr>
        <w:t xml:space="preserve"> </w:t>
      </w:r>
      <w:r w:rsidR="00812610">
        <w:rPr>
          <w:rFonts w:ascii="Arial" w:hAnsi="Arial" w:cs="Arial"/>
          <w:lang w:eastAsia="es-SV"/>
        </w:rPr>
        <w:t>del</w:t>
      </w:r>
      <w:r w:rsidR="00C620FF">
        <w:rPr>
          <w:rFonts w:ascii="Arial" w:hAnsi="Arial" w:cs="Arial"/>
          <w:lang w:eastAsia="es-SV"/>
        </w:rPr>
        <w:t xml:space="preserve"> 202</w:t>
      </w:r>
      <w:r w:rsidR="0037596A">
        <w:rPr>
          <w:rFonts w:ascii="Arial" w:hAnsi="Arial" w:cs="Arial"/>
          <w:lang w:eastAsia="es-SV"/>
        </w:rPr>
        <w:t>6</w:t>
      </w:r>
    </w:p>
    <w:p w14:paraId="0FFC17FE" w14:textId="7F55DDC1" w:rsidR="00146B5E" w:rsidRPr="004E6506" w:rsidRDefault="00146B5E" w:rsidP="00146B5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E6506">
        <w:rPr>
          <w:rFonts w:ascii="Arial" w:hAnsi="Arial" w:cs="Arial"/>
          <w:lang w:eastAsia="es-SV"/>
        </w:rPr>
        <w:t xml:space="preserve">Horario:    </w:t>
      </w:r>
      <w:r w:rsidR="00812610" w:rsidRPr="004E6506">
        <w:rPr>
          <w:rFonts w:ascii="Arial" w:hAnsi="Arial" w:cs="Arial"/>
          <w:lang w:eastAsia="es-SV"/>
        </w:rPr>
        <w:t xml:space="preserve">      </w:t>
      </w:r>
      <w:r w:rsidR="008B6B57" w:rsidRPr="004E6506">
        <w:rPr>
          <w:rFonts w:ascii="Arial" w:hAnsi="Arial" w:cs="Arial"/>
          <w:lang w:eastAsia="es-SV"/>
        </w:rPr>
        <w:t xml:space="preserve">  </w:t>
      </w:r>
      <w:r w:rsidR="00EE030C">
        <w:rPr>
          <w:rFonts w:ascii="Arial" w:hAnsi="Arial" w:cs="Arial"/>
          <w:sz w:val="24"/>
          <w:szCs w:val="24"/>
        </w:rPr>
        <w:t xml:space="preserve">8:30 </w:t>
      </w:r>
      <w:r w:rsidR="00EE030C" w:rsidRPr="004E6506">
        <w:rPr>
          <w:rFonts w:ascii="Arial" w:hAnsi="Arial" w:cs="Arial"/>
          <w:sz w:val="24"/>
          <w:szCs w:val="24"/>
        </w:rPr>
        <w:t>a</w:t>
      </w:r>
      <w:r w:rsidR="00A1731E" w:rsidRPr="004E6506">
        <w:rPr>
          <w:rFonts w:ascii="Arial" w:hAnsi="Arial" w:cs="Arial"/>
          <w:sz w:val="24"/>
          <w:szCs w:val="24"/>
        </w:rPr>
        <w:t xml:space="preserve"> </w:t>
      </w:r>
      <w:r w:rsidR="008818D7">
        <w:rPr>
          <w:rFonts w:ascii="Arial" w:hAnsi="Arial" w:cs="Arial"/>
          <w:sz w:val="24"/>
          <w:szCs w:val="24"/>
        </w:rPr>
        <w:t>1</w:t>
      </w:r>
      <w:r w:rsidR="00AA3EC6" w:rsidRPr="004E6506">
        <w:rPr>
          <w:rFonts w:ascii="Arial" w:hAnsi="Arial" w:cs="Arial"/>
          <w:sz w:val="24"/>
          <w:szCs w:val="24"/>
        </w:rPr>
        <w:t>:</w:t>
      </w:r>
      <w:r w:rsidR="00CD3FD1">
        <w:rPr>
          <w:rFonts w:ascii="Arial" w:hAnsi="Arial" w:cs="Arial"/>
          <w:sz w:val="24"/>
          <w:szCs w:val="24"/>
        </w:rPr>
        <w:t>00 p</w:t>
      </w:r>
      <w:r w:rsidR="0037596A" w:rsidRPr="004E6506">
        <w:rPr>
          <w:rFonts w:ascii="Arial" w:hAnsi="Arial" w:cs="Arial"/>
          <w:sz w:val="24"/>
          <w:szCs w:val="24"/>
        </w:rPr>
        <w:t>m</w:t>
      </w:r>
      <w:r w:rsidR="00993363" w:rsidRPr="004E6506">
        <w:rPr>
          <w:rFonts w:ascii="Arial" w:hAnsi="Arial" w:cs="Arial"/>
          <w:sz w:val="24"/>
          <w:szCs w:val="24"/>
        </w:rPr>
        <w:t>.</w:t>
      </w:r>
    </w:p>
    <w:p w14:paraId="752A89B6" w14:textId="77777777" w:rsidR="005730A9" w:rsidRPr="004E6506" w:rsidRDefault="005730A9" w:rsidP="00146B5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CED039A" w14:textId="30468D3C" w:rsidR="00A262C2" w:rsidRPr="00467373" w:rsidRDefault="00A262C2" w:rsidP="00A262C2">
      <w:pPr>
        <w:spacing w:after="0" w:line="240" w:lineRule="auto"/>
        <w:rPr>
          <w:rFonts w:ascii="Times New Roman" w:hAnsi="Times New Roman"/>
          <w:sz w:val="24"/>
          <w:szCs w:val="24"/>
          <w:lang w:val="pt-PT" w:eastAsia="es-SV"/>
        </w:rPr>
      </w:pPr>
      <w:r w:rsidRPr="00467373">
        <w:rPr>
          <w:rFonts w:ascii="Calibri" w:hAnsi="Calibri"/>
          <w:b/>
          <w:bCs/>
          <w:color w:val="993300"/>
          <w:sz w:val="20"/>
          <w:szCs w:val="20"/>
          <w:lang w:val="pt-PT" w:eastAsia="es-SV"/>
        </w:rPr>
        <w:t>CONTENIDO DE AGENDA:</w:t>
      </w:r>
    </w:p>
    <w:tbl>
      <w:tblPr>
        <w:tblW w:w="9636" w:type="dxa"/>
        <w:tblInd w:w="-15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1"/>
        <w:gridCol w:w="4037"/>
        <w:gridCol w:w="949"/>
        <w:gridCol w:w="815"/>
        <w:gridCol w:w="2714"/>
      </w:tblGrid>
      <w:tr w:rsidR="00677310" w:rsidRPr="00524465" w14:paraId="5C98D148" w14:textId="77777777" w:rsidTr="005029D7">
        <w:trPr>
          <w:trHeight w:val="127"/>
        </w:trPr>
        <w:tc>
          <w:tcPr>
            <w:tcW w:w="1121" w:type="dxa"/>
            <w:tcBorders>
              <w:top w:val="single" w:sz="6" w:space="0" w:color="F79646"/>
              <w:left w:val="single" w:sz="6" w:space="0" w:color="F79646"/>
              <w:bottom w:val="single" w:sz="18" w:space="0" w:color="F79646"/>
              <w:right w:val="single" w:sz="6" w:space="0" w:color="F79646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AFEFCF" w14:textId="77777777" w:rsidR="00A262C2" w:rsidRPr="00524465" w:rsidRDefault="00A262C2" w:rsidP="0067731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s-SV"/>
              </w:rPr>
            </w:pPr>
            <w:r w:rsidRPr="00524465">
              <w:rPr>
                <w:rFonts w:ascii="Arial" w:hAnsi="Arial" w:cs="Arial"/>
                <w:b/>
                <w:color w:val="000000"/>
                <w:sz w:val="18"/>
                <w:szCs w:val="18"/>
                <w:lang w:eastAsia="es-SV"/>
              </w:rPr>
              <w:t>Contenido</w:t>
            </w:r>
          </w:p>
        </w:tc>
        <w:tc>
          <w:tcPr>
            <w:tcW w:w="4037" w:type="dxa"/>
            <w:tcBorders>
              <w:top w:val="single" w:sz="6" w:space="0" w:color="F79646"/>
              <w:left w:val="single" w:sz="6" w:space="0" w:color="F79646"/>
              <w:bottom w:val="single" w:sz="18" w:space="0" w:color="F79646"/>
              <w:right w:val="single" w:sz="6" w:space="0" w:color="F79646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26EE2A" w14:textId="77777777" w:rsidR="00BE4E74" w:rsidRDefault="00BE4E74" w:rsidP="00BE4E74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8"/>
                <w:szCs w:val="18"/>
                <w:lang w:eastAsia="es-SV"/>
              </w:rPr>
            </w:pPr>
          </w:p>
          <w:p w14:paraId="478F88E7" w14:textId="4CEC9E2D" w:rsidR="00BE4E74" w:rsidRPr="00524465" w:rsidRDefault="00A262C2" w:rsidP="002E43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s-SV"/>
              </w:rPr>
            </w:pPr>
            <w:r w:rsidRPr="00524465">
              <w:rPr>
                <w:rFonts w:ascii="Arial" w:hAnsi="Arial" w:cs="Arial"/>
                <w:b/>
                <w:color w:val="000000"/>
                <w:sz w:val="18"/>
                <w:szCs w:val="18"/>
                <w:lang w:eastAsia="es-SV"/>
              </w:rPr>
              <w:t>Descripción</w:t>
            </w:r>
          </w:p>
        </w:tc>
        <w:tc>
          <w:tcPr>
            <w:tcW w:w="949" w:type="dxa"/>
            <w:tcBorders>
              <w:top w:val="single" w:sz="6" w:space="0" w:color="F79646"/>
              <w:left w:val="single" w:sz="6" w:space="0" w:color="F79646"/>
              <w:bottom w:val="single" w:sz="18" w:space="0" w:color="F79646"/>
              <w:right w:val="single" w:sz="6" w:space="0" w:color="F79646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83E24D" w14:textId="77777777" w:rsidR="00A262C2" w:rsidRPr="00524465" w:rsidRDefault="00A262C2" w:rsidP="003750F5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s-SV"/>
              </w:rPr>
            </w:pPr>
            <w:r w:rsidRPr="00524465">
              <w:rPr>
                <w:rFonts w:ascii="Arial" w:hAnsi="Arial" w:cs="Arial"/>
                <w:b/>
                <w:color w:val="000000"/>
                <w:sz w:val="18"/>
                <w:szCs w:val="18"/>
                <w:lang w:eastAsia="es-SV"/>
              </w:rPr>
              <w:t>De</w:t>
            </w:r>
          </w:p>
        </w:tc>
        <w:tc>
          <w:tcPr>
            <w:tcW w:w="815" w:type="dxa"/>
            <w:tcBorders>
              <w:top w:val="single" w:sz="6" w:space="0" w:color="F79646"/>
              <w:left w:val="single" w:sz="6" w:space="0" w:color="F79646"/>
              <w:bottom w:val="single" w:sz="18" w:space="0" w:color="F79646"/>
              <w:right w:val="single" w:sz="6" w:space="0" w:color="F79646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8DA2C1" w14:textId="77777777" w:rsidR="00A262C2" w:rsidRPr="00524465" w:rsidRDefault="00A262C2" w:rsidP="003750F5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s-SV"/>
              </w:rPr>
            </w:pPr>
            <w:r w:rsidRPr="00524465">
              <w:rPr>
                <w:rFonts w:ascii="Arial" w:hAnsi="Arial" w:cs="Arial"/>
                <w:b/>
                <w:color w:val="000000"/>
                <w:sz w:val="18"/>
                <w:szCs w:val="18"/>
                <w:lang w:eastAsia="es-SV"/>
              </w:rPr>
              <w:t>A</w:t>
            </w:r>
          </w:p>
        </w:tc>
        <w:tc>
          <w:tcPr>
            <w:tcW w:w="2714" w:type="dxa"/>
            <w:tcBorders>
              <w:top w:val="single" w:sz="6" w:space="0" w:color="F79646"/>
              <w:left w:val="single" w:sz="6" w:space="0" w:color="F79646"/>
              <w:bottom w:val="single" w:sz="18" w:space="0" w:color="F79646"/>
              <w:right w:val="single" w:sz="6" w:space="0" w:color="F79646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A9867B" w14:textId="77777777" w:rsidR="00A262C2" w:rsidRPr="00524465" w:rsidRDefault="00A262C2" w:rsidP="0067731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s-SV"/>
              </w:rPr>
            </w:pPr>
            <w:r w:rsidRPr="00524465">
              <w:rPr>
                <w:rFonts w:ascii="Arial" w:hAnsi="Arial" w:cs="Arial"/>
                <w:b/>
                <w:color w:val="000000"/>
                <w:sz w:val="18"/>
                <w:szCs w:val="18"/>
                <w:lang w:eastAsia="es-SV"/>
              </w:rPr>
              <w:t>Conducida por</w:t>
            </w:r>
          </w:p>
        </w:tc>
      </w:tr>
      <w:tr w:rsidR="00BC606F" w:rsidRPr="00524465" w14:paraId="631E746A" w14:textId="77777777" w:rsidTr="005029D7">
        <w:trPr>
          <w:trHeight w:val="481"/>
        </w:trPr>
        <w:tc>
          <w:tcPr>
            <w:tcW w:w="1121" w:type="dxa"/>
            <w:vMerge w:val="restart"/>
            <w:tcBorders>
              <w:left w:val="single" w:sz="6" w:space="0" w:color="F79646"/>
              <w:right w:val="single" w:sz="6" w:space="0" w:color="F79646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A1A4A0" w14:textId="77777777" w:rsidR="00BC606F" w:rsidRPr="002203FF" w:rsidRDefault="00BC606F" w:rsidP="00677310">
            <w:pPr>
              <w:spacing w:before="240" w:after="0" w:line="240" w:lineRule="auto"/>
              <w:jc w:val="center"/>
              <w:rPr>
                <w:rFonts w:ascii="Arial" w:hAnsi="Arial" w:cs="Arial"/>
                <w:lang w:eastAsia="es-SV"/>
              </w:rPr>
            </w:pPr>
            <w:r w:rsidRPr="002203FF">
              <w:rPr>
                <w:rFonts w:ascii="Arial" w:hAnsi="Arial" w:cs="Arial"/>
                <w:lang w:eastAsia="es-SV"/>
              </w:rPr>
              <w:t>Desarrollo</w:t>
            </w:r>
          </w:p>
        </w:tc>
        <w:tc>
          <w:tcPr>
            <w:tcW w:w="4037" w:type="dxa"/>
            <w:tcBorders>
              <w:top w:val="single" w:sz="18" w:space="0" w:color="F79646"/>
              <w:left w:val="single" w:sz="6" w:space="0" w:color="F79646"/>
              <w:bottom w:val="single" w:sz="6" w:space="0" w:color="F79646"/>
              <w:right w:val="single" w:sz="6" w:space="0" w:color="F79646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35766C" w14:textId="77777777" w:rsidR="00BC606F" w:rsidRPr="00602C03" w:rsidRDefault="00BC606F" w:rsidP="008A283C">
            <w:pPr>
              <w:pStyle w:val="Prrafodelista"/>
              <w:numPr>
                <w:ilvl w:val="0"/>
                <w:numId w:val="26"/>
              </w:numPr>
              <w:spacing w:before="240" w:after="0" w:line="240" w:lineRule="auto"/>
              <w:rPr>
                <w:rFonts w:ascii="Arial" w:hAnsi="Arial" w:cs="Arial"/>
                <w:lang w:eastAsia="es-SV"/>
              </w:rPr>
            </w:pPr>
            <w:r w:rsidRPr="00602C03">
              <w:rPr>
                <w:rFonts w:ascii="Arial" w:hAnsi="Arial" w:cs="Arial"/>
                <w:lang w:eastAsia="es-SV"/>
              </w:rPr>
              <w:t>Establecimiento de quórum</w:t>
            </w:r>
          </w:p>
        </w:tc>
        <w:tc>
          <w:tcPr>
            <w:tcW w:w="949" w:type="dxa"/>
            <w:tcBorders>
              <w:top w:val="single" w:sz="18" w:space="0" w:color="F79646"/>
              <w:left w:val="single" w:sz="6" w:space="0" w:color="F79646"/>
              <w:bottom w:val="single" w:sz="6" w:space="0" w:color="F79646"/>
              <w:right w:val="single" w:sz="6" w:space="0" w:color="F79646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0D0771" w14:textId="457D6CC9" w:rsidR="00BC606F" w:rsidRPr="00677310" w:rsidRDefault="00BC606F" w:rsidP="0081703D">
            <w:pPr>
              <w:spacing w:after="0" w:line="240" w:lineRule="auto"/>
              <w:jc w:val="center"/>
              <w:rPr>
                <w:rFonts w:ascii="Arial" w:hAnsi="Arial" w:cs="Arial"/>
                <w:lang w:eastAsia="es-SV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8:30 </w:t>
            </w:r>
            <w:r w:rsidRPr="004E6506">
              <w:rPr>
                <w:rFonts w:ascii="Arial" w:hAnsi="Arial" w:cs="Arial"/>
                <w:sz w:val="24"/>
                <w:szCs w:val="24"/>
              </w:rPr>
              <w:t>am.</w:t>
            </w:r>
          </w:p>
        </w:tc>
        <w:tc>
          <w:tcPr>
            <w:tcW w:w="815" w:type="dxa"/>
            <w:tcBorders>
              <w:top w:val="single" w:sz="18" w:space="0" w:color="F79646"/>
              <w:left w:val="single" w:sz="6" w:space="0" w:color="F79646"/>
              <w:bottom w:val="single" w:sz="6" w:space="0" w:color="F79646"/>
              <w:right w:val="single" w:sz="6" w:space="0" w:color="F79646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E35DC9" w14:textId="3063F315" w:rsidR="00BC606F" w:rsidRPr="00677310" w:rsidRDefault="00BC606F" w:rsidP="0081703D">
            <w:pPr>
              <w:spacing w:after="0" w:line="240" w:lineRule="auto"/>
              <w:jc w:val="center"/>
              <w:rPr>
                <w:rFonts w:ascii="Arial" w:hAnsi="Arial" w:cs="Arial"/>
                <w:lang w:eastAsia="es-SV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8:35 </w:t>
            </w:r>
            <w:r w:rsidRPr="004E6506">
              <w:rPr>
                <w:rFonts w:ascii="Arial" w:hAnsi="Arial" w:cs="Arial"/>
                <w:sz w:val="24"/>
                <w:szCs w:val="24"/>
              </w:rPr>
              <w:t>am.</w:t>
            </w:r>
          </w:p>
        </w:tc>
        <w:tc>
          <w:tcPr>
            <w:tcW w:w="2714" w:type="dxa"/>
            <w:tcBorders>
              <w:top w:val="single" w:sz="18" w:space="0" w:color="F79646"/>
              <w:left w:val="single" w:sz="6" w:space="0" w:color="F79646"/>
              <w:bottom w:val="single" w:sz="6" w:space="0" w:color="F79646"/>
              <w:right w:val="single" w:sz="6" w:space="0" w:color="F79646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AB5875" w14:textId="4A32EE47" w:rsidR="00BC606F" w:rsidRDefault="00BC606F" w:rsidP="00BE4E74">
            <w:pPr>
              <w:spacing w:after="0" w:line="240" w:lineRule="atLeast"/>
              <w:jc w:val="center"/>
              <w:rPr>
                <w:rFonts w:ascii="Arial" w:hAnsi="Arial" w:cs="Arial"/>
                <w:lang w:eastAsia="es-SV"/>
              </w:rPr>
            </w:pPr>
            <w:r>
              <w:rPr>
                <w:rFonts w:ascii="Arial" w:hAnsi="Arial" w:cs="Arial"/>
                <w:lang w:eastAsia="es-SV"/>
              </w:rPr>
              <w:t>Rvdo. Eber Facundo</w:t>
            </w:r>
          </w:p>
          <w:p w14:paraId="09773F20" w14:textId="5AF4CFB7" w:rsidR="00BC606F" w:rsidRPr="00677310" w:rsidRDefault="00BC606F" w:rsidP="00BE4E74">
            <w:pPr>
              <w:spacing w:after="0" w:line="240" w:lineRule="atLeast"/>
              <w:jc w:val="center"/>
              <w:rPr>
                <w:rFonts w:ascii="Arial" w:hAnsi="Arial" w:cs="Arial"/>
                <w:lang w:eastAsia="es-SV"/>
              </w:rPr>
            </w:pPr>
            <w:r>
              <w:rPr>
                <w:rFonts w:ascii="Arial" w:hAnsi="Arial" w:cs="Arial"/>
                <w:lang w:eastAsia="es-SV"/>
              </w:rPr>
              <w:t>Secretario</w:t>
            </w:r>
          </w:p>
          <w:p w14:paraId="296D59E5" w14:textId="77777777" w:rsidR="00BC606F" w:rsidRPr="00677310" w:rsidRDefault="00BC606F" w:rsidP="00677310">
            <w:pPr>
              <w:spacing w:before="240" w:after="0" w:line="240" w:lineRule="auto"/>
              <w:jc w:val="center"/>
              <w:rPr>
                <w:rFonts w:ascii="Arial" w:hAnsi="Arial" w:cs="Arial"/>
                <w:lang w:eastAsia="es-SV"/>
              </w:rPr>
            </w:pPr>
          </w:p>
        </w:tc>
      </w:tr>
      <w:tr w:rsidR="00BC606F" w:rsidRPr="00D75A26" w14:paraId="4B69B889" w14:textId="77777777" w:rsidTr="005029D7">
        <w:trPr>
          <w:trHeight w:val="481"/>
        </w:trPr>
        <w:tc>
          <w:tcPr>
            <w:tcW w:w="1121" w:type="dxa"/>
            <w:vMerge/>
            <w:tcBorders>
              <w:left w:val="single" w:sz="6" w:space="0" w:color="F79646"/>
              <w:right w:val="single" w:sz="6" w:space="0" w:color="F79646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64F8A0" w14:textId="77777777" w:rsidR="00BC606F" w:rsidRPr="00524465" w:rsidRDefault="00BC606F" w:rsidP="00677310">
            <w:pPr>
              <w:spacing w:before="240"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es-SV"/>
              </w:rPr>
            </w:pPr>
          </w:p>
        </w:tc>
        <w:tc>
          <w:tcPr>
            <w:tcW w:w="4037" w:type="dxa"/>
            <w:tcBorders>
              <w:top w:val="single" w:sz="6" w:space="0" w:color="F79646"/>
              <w:left w:val="single" w:sz="6" w:space="0" w:color="F79646"/>
              <w:bottom w:val="single" w:sz="6" w:space="0" w:color="F79646"/>
              <w:right w:val="single" w:sz="6" w:space="0" w:color="F79646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A2DE1B" w14:textId="77777777" w:rsidR="00BC606F" w:rsidRPr="00602C03" w:rsidRDefault="00BC606F" w:rsidP="008A283C">
            <w:pPr>
              <w:pStyle w:val="Prrafodelista"/>
              <w:numPr>
                <w:ilvl w:val="0"/>
                <w:numId w:val="26"/>
              </w:numPr>
              <w:spacing w:after="0" w:line="240" w:lineRule="auto"/>
              <w:rPr>
                <w:rFonts w:ascii="Arial" w:hAnsi="Arial" w:cs="Arial"/>
                <w:lang w:eastAsia="es-SV"/>
              </w:rPr>
            </w:pPr>
            <w:r w:rsidRPr="00602C03">
              <w:rPr>
                <w:rFonts w:ascii="Arial" w:hAnsi="Arial" w:cs="Arial"/>
                <w:lang w:eastAsia="es-SV"/>
              </w:rPr>
              <w:t>Saludo, establecimiento de conflicto de interés y apego al código de ética.</w:t>
            </w:r>
          </w:p>
        </w:tc>
        <w:tc>
          <w:tcPr>
            <w:tcW w:w="949" w:type="dxa"/>
            <w:tcBorders>
              <w:top w:val="single" w:sz="6" w:space="0" w:color="F79646"/>
              <w:left w:val="single" w:sz="6" w:space="0" w:color="F79646"/>
              <w:bottom w:val="single" w:sz="6" w:space="0" w:color="F79646"/>
              <w:right w:val="single" w:sz="6" w:space="0" w:color="F79646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35BA70A" w14:textId="04C2183E" w:rsidR="00BC606F" w:rsidRPr="00677310" w:rsidRDefault="00BC606F" w:rsidP="0081703D">
            <w:pPr>
              <w:spacing w:after="0" w:line="240" w:lineRule="auto"/>
              <w:jc w:val="center"/>
              <w:rPr>
                <w:rFonts w:ascii="Arial" w:hAnsi="Arial" w:cs="Arial"/>
                <w:lang w:eastAsia="es-SV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8:35 </w:t>
            </w:r>
            <w:r w:rsidRPr="004E6506">
              <w:rPr>
                <w:rFonts w:ascii="Arial" w:hAnsi="Arial" w:cs="Arial"/>
                <w:sz w:val="24"/>
                <w:szCs w:val="24"/>
              </w:rPr>
              <w:t>am.</w:t>
            </w:r>
          </w:p>
        </w:tc>
        <w:tc>
          <w:tcPr>
            <w:tcW w:w="815" w:type="dxa"/>
            <w:tcBorders>
              <w:top w:val="single" w:sz="6" w:space="0" w:color="F79646"/>
              <w:left w:val="single" w:sz="6" w:space="0" w:color="F79646"/>
              <w:bottom w:val="single" w:sz="6" w:space="0" w:color="F79646"/>
              <w:right w:val="single" w:sz="6" w:space="0" w:color="F79646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06BBC97" w14:textId="6D4587A6" w:rsidR="00BC606F" w:rsidRPr="00677310" w:rsidRDefault="00BC606F" w:rsidP="0081703D">
            <w:pPr>
              <w:spacing w:after="0" w:line="240" w:lineRule="auto"/>
              <w:jc w:val="center"/>
              <w:rPr>
                <w:rFonts w:ascii="Arial" w:hAnsi="Arial" w:cs="Arial"/>
                <w:lang w:eastAsia="es-SV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8:40 </w:t>
            </w:r>
            <w:r w:rsidRPr="004E6506">
              <w:rPr>
                <w:rFonts w:ascii="Arial" w:hAnsi="Arial" w:cs="Arial"/>
                <w:sz w:val="24"/>
                <w:szCs w:val="24"/>
              </w:rPr>
              <w:t>am.</w:t>
            </w:r>
          </w:p>
        </w:tc>
        <w:tc>
          <w:tcPr>
            <w:tcW w:w="2714" w:type="dxa"/>
            <w:tcBorders>
              <w:top w:val="single" w:sz="6" w:space="0" w:color="F79646"/>
              <w:left w:val="single" w:sz="6" w:space="0" w:color="F79646"/>
              <w:bottom w:val="single" w:sz="6" w:space="0" w:color="F79646"/>
              <w:right w:val="single" w:sz="6" w:space="0" w:color="F79646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2EAF18" w14:textId="59DFBE16" w:rsidR="00BC606F" w:rsidRPr="00E4353B" w:rsidRDefault="00BC606F" w:rsidP="00677310">
            <w:pPr>
              <w:spacing w:after="0" w:line="240" w:lineRule="auto"/>
              <w:jc w:val="center"/>
              <w:rPr>
                <w:rFonts w:ascii="Arial" w:hAnsi="Arial" w:cs="Arial"/>
                <w:lang w:val="pt-PT" w:eastAsia="es-SV"/>
              </w:rPr>
            </w:pPr>
            <w:r>
              <w:rPr>
                <w:rFonts w:ascii="Arial" w:hAnsi="Arial" w:cs="Arial"/>
                <w:lang w:val="pt-PT" w:eastAsia="es-SV"/>
              </w:rPr>
              <w:t>Dra. Celina de Miranda</w:t>
            </w:r>
          </w:p>
          <w:p w14:paraId="59FFF513" w14:textId="49BF0AAE" w:rsidR="00BC606F" w:rsidRPr="00E4353B" w:rsidRDefault="00BC606F" w:rsidP="00677310">
            <w:pPr>
              <w:spacing w:after="0" w:line="240" w:lineRule="auto"/>
              <w:jc w:val="center"/>
              <w:rPr>
                <w:rFonts w:ascii="Arial" w:hAnsi="Arial" w:cs="Arial"/>
                <w:lang w:val="pt-PT" w:eastAsia="es-SV"/>
              </w:rPr>
            </w:pPr>
            <w:r w:rsidRPr="00E4353B">
              <w:rPr>
                <w:rFonts w:ascii="Arial" w:hAnsi="Arial" w:cs="Arial"/>
                <w:lang w:val="pt-PT" w:eastAsia="es-SV"/>
              </w:rPr>
              <w:t>President</w:t>
            </w:r>
            <w:r>
              <w:rPr>
                <w:rFonts w:ascii="Arial" w:hAnsi="Arial" w:cs="Arial"/>
                <w:lang w:val="pt-PT" w:eastAsia="es-SV"/>
              </w:rPr>
              <w:t>a</w:t>
            </w:r>
          </w:p>
        </w:tc>
      </w:tr>
      <w:tr w:rsidR="00BC606F" w:rsidRPr="00524465" w14:paraId="38FEC912" w14:textId="77777777" w:rsidTr="005029D7">
        <w:trPr>
          <w:trHeight w:val="424"/>
        </w:trPr>
        <w:tc>
          <w:tcPr>
            <w:tcW w:w="1121" w:type="dxa"/>
            <w:vMerge/>
            <w:tcBorders>
              <w:left w:val="single" w:sz="6" w:space="0" w:color="F79646"/>
              <w:right w:val="single" w:sz="6" w:space="0" w:color="F79646"/>
            </w:tcBorders>
            <w:vAlign w:val="center"/>
            <w:hideMark/>
          </w:tcPr>
          <w:p w14:paraId="31D9496B" w14:textId="77777777" w:rsidR="00BC606F" w:rsidRPr="00FD523F" w:rsidRDefault="00BC606F" w:rsidP="0003345F">
            <w:pPr>
              <w:spacing w:before="240"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es-SV"/>
              </w:rPr>
            </w:pPr>
          </w:p>
        </w:tc>
        <w:tc>
          <w:tcPr>
            <w:tcW w:w="4037" w:type="dxa"/>
            <w:tcBorders>
              <w:top w:val="single" w:sz="6" w:space="0" w:color="F79646"/>
              <w:left w:val="single" w:sz="6" w:space="0" w:color="F79646"/>
              <w:bottom w:val="single" w:sz="6" w:space="0" w:color="F79646"/>
              <w:right w:val="single" w:sz="6" w:space="0" w:color="F79646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E26C0E" w14:textId="77777777" w:rsidR="00BC606F" w:rsidRPr="00602C03" w:rsidRDefault="00BC606F" w:rsidP="0003345F">
            <w:pPr>
              <w:pStyle w:val="Prrafodelista"/>
              <w:numPr>
                <w:ilvl w:val="0"/>
                <w:numId w:val="26"/>
              </w:numPr>
              <w:spacing w:after="0" w:line="240" w:lineRule="auto"/>
              <w:rPr>
                <w:rFonts w:ascii="Arial" w:hAnsi="Arial" w:cs="Arial"/>
                <w:lang w:eastAsia="es-SV"/>
              </w:rPr>
            </w:pPr>
            <w:r w:rsidRPr="00602C03">
              <w:rPr>
                <w:rFonts w:ascii="Arial" w:hAnsi="Arial" w:cs="Arial"/>
                <w:lang w:eastAsia="es-SV"/>
              </w:rPr>
              <w:t>Aprobación de Agenda</w:t>
            </w:r>
          </w:p>
        </w:tc>
        <w:tc>
          <w:tcPr>
            <w:tcW w:w="949" w:type="dxa"/>
            <w:tcBorders>
              <w:top w:val="single" w:sz="6" w:space="0" w:color="F79646"/>
              <w:left w:val="single" w:sz="6" w:space="0" w:color="F79646"/>
              <w:bottom w:val="single" w:sz="6" w:space="0" w:color="F79646"/>
              <w:right w:val="single" w:sz="6" w:space="0" w:color="F79646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4583B4A" w14:textId="1F71CDC3" w:rsidR="00BC606F" w:rsidRPr="00677310" w:rsidRDefault="00BC606F" w:rsidP="0081703D">
            <w:pPr>
              <w:spacing w:after="0" w:line="240" w:lineRule="auto"/>
              <w:jc w:val="center"/>
              <w:rPr>
                <w:rFonts w:ascii="Arial" w:hAnsi="Arial" w:cs="Arial"/>
                <w:lang w:eastAsia="es-SV"/>
              </w:rPr>
            </w:pPr>
            <w:r w:rsidRPr="001C734D">
              <w:rPr>
                <w:rFonts w:ascii="Arial" w:hAnsi="Arial" w:cs="Arial"/>
                <w:sz w:val="24"/>
                <w:szCs w:val="24"/>
              </w:rPr>
              <w:t>8:40 am.</w:t>
            </w:r>
          </w:p>
        </w:tc>
        <w:tc>
          <w:tcPr>
            <w:tcW w:w="815" w:type="dxa"/>
            <w:tcBorders>
              <w:top w:val="single" w:sz="6" w:space="0" w:color="F79646"/>
              <w:left w:val="single" w:sz="6" w:space="0" w:color="F79646"/>
              <w:bottom w:val="single" w:sz="6" w:space="0" w:color="F79646"/>
              <w:right w:val="single" w:sz="6" w:space="0" w:color="F79646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7E7566F" w14:textId="7C17DF21" w:rsidR="00BC606F" w:rsidRPr="00677310" w:rsidRDefault="00BC606F" w:rsidP="0081703D">
            <w:pPr>
              <w:spacing w:after="0" w:line="240" w:lineRule="auto"/>
              <w:jc w:val="center"/>
              <w:rPr>
                <w:rFonts w:ascii="Arial" w:hAnsi="Arial" w:cs="Arial"/>
                <w:lang w:eastAsia="es-SV"/>
              </w:rPr>
            </w:pPr>
            <w:r w:rsidRPr="001C734D">
              <w:rPr>
                <w:rFonts w:ascii="Arial" w:hAnsi="Arial" w:cs="Arial"/>
                <w:sz w:val="24"/>
                <w:szCs w:val="24"/>
              </w:rPr>
              <w:t>8:4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1C734D">
              <w:rPr>
                <w:rFonts w:ascii="Arial" w:hAnsi="Arial" w:cs="Arial"/>
                <w:sz w:val="24"/>
                <w:szCs w:val="24"/>
              </w:rPr>
              <w:t xml:space="preserve"> am.</w:t>
            </w:r>
          </w:p>
        </w:tc>
        <w:tc>
          <w:tcPr>
            <w:tcW w:w="2714" w:type="dxa"/>
            <w:tcBorders>
              <w:top w:val="single" w:sz="6" w:space="0" w:color="F79646"/>
              <w:left w:val="single" w:sz="6" w:space="0" w:color="F79646"/>
              <w:bottom w:val="single" w:sz="6" w:space="0" w:color="F79646"/>
              <w:right w:val="single" w:sz="6" w:space="0" w:color="F79646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759AE9" w14:textId="015CDAA2" w:rsidR="00BC606F" w:rsidRPr="00E4353B" w:rsidRDefault="00BC606F" w:rsidP="0003345F">
            <w:pPr>
              <w:spacing w:after="0" w:line="240" w:lineRule="auto"/>
              <w:jc w:val="center"/>
              <w:rPr>
                <w:rFonts w:ascii="Arial" w:hAnsi="Arial" w:cs="Arial"/>
                <w:lang w:val="pt-PT" w:eastAsia="es-SV"/>
              </w:rPr>
            </w:pPr>
            <w:r>
              <w:rPr>
                <w:rFonts w:ascii="Arial" w:hAnsi="Arial" w:cs="Arial"/>
                <w:lang w:val="pt-PT" w:eastAsia="es-SV"/>
              </w:rPr>
              <w:t>Dra. Celina de Miranda</w:t>
            </w:r>
          </w:p>
          <w:p w14:paraId="7A15FFAF" w14:textId="67C4AA45" w:rsidR="00BC606F" w:rsidRPr="00677310" w:rsidRDefault="00BC606F" w:rsidP="0003345F">
            <w:pPr>
              <w:spacing w:after="60" w:line="240" w:lineRule="auto"/>
              <w:jc w:val="center"/>
              <w:rPr>
                <w:rFonts w:ascii="Arial" w:hAnsi="Arial" w:cs="Arial"/>
                <w:lang w:eastAsia="es-SV"/>
              </w:rPr>
            </w:pPr>
            <w:r w:rsidRPr="00E4353B">
              <w:rPr>
                <w:rFonts w:ascii="Arial" w:hAnsi="Arial" w:cs="Arial"/>
                <w:lang w:val="pt-PT" w:eastAsia="es-SV"/>
              </w:rPr>
              <w:t>President</w:t>
            </w:r>
            <w:r>
              <w:rPr>
                <w:rFonts w:ascii="Arial" w:hAnsi="Arial" w:cs="Arial"/>
                <w:lang w:val="pt-PT" w:eastAsia="es-SV"/>
              </w:rPr>
              <w:t>a</w:t>
            </w:r>
          </w:p>
        </w:tc>
      </w:tr>
      <w:tr w:rsidR="00BC606F" w:rsidRPr="00557207" w14:paraId="0D6986DB" w14:textId="77777777" w:rsidTr="005029D7">
        <w:trPr>
          <w:trHeight w:val="424"/>
        </w:trPr>
        <w:tc>
          <w:tcPr>
            <w:tcW w:w="1121" w:type="dxa"/>
            <w:vMerge/>
            <w:tcBorders>
              <w:left w:val="single" w:sz="6" w:space="0" w:color="F79646"/>
              <w:right w:val="single" w:sz="6" w:space="0" w:color="F79646"/>
            </w:tcBorders>
            <w:vAlign w:val="center"/>
          </w:tcPr>
          <w:p w14:paraId="1CCE8103" w14:textId="77777777" w:rsidR="00BC606F" w:rsidRPr="00FD523F" w:rsidRDefault="00BC606F" w:rsidP="00E552F1">
            <w:pPr>
              <w:spacing w:before="240"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es-SV"/>
              </w:rPr>
            </w:pPr>
          </w:p>
        </w:tc>
        <w:tc>
          <w:tcPr>
            <w:tcW w:w="4037" w:type="dxa"/>
            <w:tcBorders>
              <w:top w:val="single" w:sz="6" w:space="0" w:color="F79646"/>
              <w:left w:val="single" w:sz="6" w:space="0" w:color="F79646"/>
              <w:bottom w:val="single" w:sz="6" w:space="0" w:color="F79646"/>
              <w:right w:val="single" w:sz="6" w:space="0" w:color="F79646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3801B1" w14:textId="5E8B8E6F" w:rsidR="00BC606F" w:rsidRPr="00557207" w:rsidRDefault="00BC606F" w:rsidP="00E552F1">
            <w:pPr>
              <w:pStyle w:val="Prrafodelista"/>
              <w:numPr>
                <w:ilvl w:val="0"/>
                <w:numId w:val="26"/>
              </w:numPr>
              <w:spacing w:after="0" w:line="240" w:lineRule="auto"/>
            </w:pPr>
            <w:r>
              <w:rPr>
                <w:rFonts w:ascii="Arial" w:hAnsi="Arial" w:cs="Arial"/>
                <w:lang w:eastAsia="es-SV"/>
              </w:rPr>
              <w:t xml:space="preserve">Firma de acta 04-2026  </w:t>
            </w:r>
          </w:p>
        </w:tc>
        <w:tc>
          <w:tcPr>
            <w:tcW w:w="949" w:type="dxa"/>
            <w:tcBorders>
              <w:top w:val="single" w:sz="6" w:space="0" w:color="F79646"/>
              <w:left w:val="single" w:sz="6" w:space="0" w:color="F79646"/>
              <w:bottom w:val="single" w:sz="6" w:space="0" w:color="F79646"/>
              <w:right w:val="single" w:sz="6" w:space="0" w:color="F79646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7D36C04" w14:textId="77777777" w:rsidR="00BC606F" w:rsidRDefault="00BC606F" w:rsidP="0081703D">
            <w:pPr>
              <w:spacing w:after="24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4A5C695" w14:textId="17C62703" w:rsidR="00BC606F" w:rsidRPr="00557207" w:rsidRDefault="00BC606F" w:rsidP="0081703D">
            <w:pPr>
              <w:spacing w:after="24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5D8B">
              <w:rPr>
                <w:rFonts w:ascii="Arial" w:hAnsi="Arial" w:cs="Arial"/>
                <w:sz w:val="24"/>
                <w:szCs w:val="24"/>
              </w:rPr>
              <w:t>8:4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275D8B">
              <w:rPr>
                <w:rFonts w:ascii="Arial" w:hAnsi="Arial" w:cs="Arial"/>
                <w:sz w:val="24"/>
                <w:szCs w:val="24"/>
              </w:rPr>
              <w:t xml:space="preserve"> am.</w:t>
            </w:r>
          </w:p>
        </w:tc>
        <w:tc>
          <w:tcPr>
            <w:tcW w:w="815" w:type="dxa"/>
            <w:tcBorders>
              <w:top w:val="single" w:sz="6" w:space="0" w:color="F79646"/>
              <w:left w:val="single" w:sz="6" w:space="0" w:color="F79646"/>
              <w:bottom w:val="single" w:sz="6" w:space="0" w:color="F79646"/>
              <w:right w:val="single" w:sz="6" w:space="0" w:color="F79646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D3EA820" w14:textId="77777777" w:rsidR="00BC606F" w:rsidRDefault="00BC606F" w:rsidP="0081703D">
            <w:pPr>
              <w:spacing w:after="24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6C00F74" w14:textId="74E3ABB1" w:rsidR="00BC606F" w:rsidRPr="00557207" w:rsidRDefault="00BC606F" w:rsidP="0081703D">
            <w:pPr>
              <w:spacing w:after="24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5D8B">
              <w:rPr>
                <w:rFonts w:ascii="Arial" w:hAnsi="Arial" w:cs="Arial"/>
                <w:sz w:val="24"/>
                <w:szCs w:val="24"/>
              </w:rPr>
              <w:t>8:</w:t>
            </w:r>
            <w:r>
              <w:rPr>
                <w:rFonts w:ascii="Arial" w:hAnsi="Arial" w:cs="Arial"/>
                <w:sz w:val="24"/>
                <w:szCs w:val="24"/>
              </w:rPr>
              <w:t xml:space="preserve">50 </w:t>
            </w:r>
            <w:r w:rsidRPr="00275D8B">
              <w:rPr>
                <w:rFonts w:ascii="Arial" w:hAnsi="Arial" w:cs="Arial"/>
                <w:sz w:val="24"/>
                <w:szCs w:val="24"/>
              </w:rPr>
              <w:t>am.</w:t>
            </w:r>
          </w:p>
        </w:tc>
        <w:tc>
          <w:tcPr>
            <w:tcW w:w="2714" w:type="dxa"/>
            <w:tcBorders>
              <w:top w:val="single" w:sz="6" w:space="0" w:color="F79646"/>
              <w:left w:val="single" w:sz="6" w:space="0" w:color="F79646"/>
              <w:bottom w:val="single" w:sz="6" w:space="0" w:color="F79646"/>
              <w:right w:val="single" w:sz="6" w:space="0" w:color="F79646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FD2BCA" w14:textId="77777777" w:rsidR="00BC606F" w:rsidRDefault="00BC606F" w:rsidP="00E552F1">
            <w:pPr>
              <w:spacing w:after="0" w:line="240" w:lineRule="atLeast"/>
              <w:jc w:val="center"/>
              <w:rPr>
                <w:rFonts w:ascii="Arial" w:hAnsi="Arial" w:cs="Arial"/>
                <w:lang w:eastAsia="es-SV"/>
              </w:rPr>
            </w:pPr>
          </w:p>
          <w:p w14:paraId="3840DB20" w14:textId="5389227E" w:rsidR="00BC606F" w:rsidRDefault="00BC606F" w:rsidP="00E552F1">
            <w:pPr>
              <w:spacing w:after="0" w:line="240" w:lineRule="atLeast"/>
              <w:jc w:val="center"/>
              <w:rPr>
                <w:rFonts w:ascii="Arial" w:hAnsi="Arial" w:cs="Arial"/>
                <w:lang w:eastAsia="es-SV"/>
              </w:rPr>
            </w:pPr>
            <w:r>
              <w:rPr>
                <w:rFonts w:ascii="Arial" w:hAnsi="Arial" w:cs="Arial"/>
                <w:lang w:eastAsia="es-SV"/>
              </w:rPr>
              <w:t>Rvdo. Eber Facundo</w:t>
            </w:r>
          </w:p>
          <w:p w14:paraId="2B233810" w14:textId="77777777" w:rsidR="00BC606F" w:rsidRPr="00677310" w:rsidRDefault="00BC606F" w:rsidP="00E552F1">
            <w:pPr>
              <w:spacing w:after="0" w:line="240" w:lineRule="atLeast"/>
              <w:jc w:val="center"/>
              <w:rPr>
                <w:rFonts w:ascii="Arial" w:hAnsi="Arial" w:cs="Arial"/>
                <w:lang w:eastAsia="es-SV"/>
              </w:rPr>
            </w:pPr>
            <w:r>
              <w:rPr>
                <w:rFonts w:ascii="Arial" w:hAnsi="Arial" w:cs="Arial"/>
                <w:lang w:eastAsia="es-SV"/>
              </w:rPr>
              <w:t>Secretario</w:t>
            </w:r>
          </w:p>
          <w:p w14:paraId="211DC05D" w14:textId="34C3026D" w:rsidR="00BC606F" w:rsidRPr="00557207" w:rsidRDefault="00BC606F" w:rsidP="00E552F1">
            <w:pPr>
              <w:spacing w:after="0" w:line="240" w:lineRule="auto"/>
              <w:jc w:val="center"/>
              <w:rPr>
                <w:rFonts w:ascii="Arial" w:hAnsi="Arial" w:cs="Arial"/>
                <w:lang w:eastAsia="es-SV"/>
              </w:rPr>
            </w:pPr>
          </w:p>
        </w:tc>
      </w:tr>
      <w:tr w:rsidR="00BC606F" w:rsidRPr="00375716" w14:paraId="2015DFEF" w14:textId="77777777" w:rsidTr="005029D7">
        <w:trPr>
          <w:trHeight w:val="424"/>
        </w:trPr>
        <w:tc>
          <w:tcPr>
            <w:tcW w:w="1121" w:type="dxa"/>
            <w:vMerge/>
            <w:tcBorders>
              <w:left w:val="single" w:sz="6" w:space="0" w:color="F79646"/>
              <w:right w:val="single" w:sz="6" w:space="0" w:color="F79646"/>
            </w:tcBorders>
            <w:vAlign w:val="center"/>
          </w:tcPr>
          <w:p w14:paraId="20A99469" w14:textId="77777777" w:rsidR="00BC606F" w:rsidRPr="00557207" w:rsidRDefault="00BC606F" w:rsidP="00C72D8B">
            <w:pPr>
              <w:spacing w:before="240"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es-SV"/>
              </w:rPr>
            </w:pPr>
          </w:p>
        </w:tc>
        <w:tc>
          <w:tcPr>
            <w:tcW w:w="4037" w:type="dxa"/>
            <w:tcBorders>
              <w:top w:val="single" w:sz="6" w:space="0" w:color="F79646"/>
              <w:left w:val="single" w:sz="6" w:space="0" w:color="F79646"/>
              <w:bottom w:val="single" w:sz="6" w:space="0" w:color="F79646"/>
              <w:right w:val="single" w:sz="6" w:space="0" w:color="F79646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AF4BE6" w14:textId="769394BE" w:rsidR="00BC606F" w:rsidRPr="0081592C" w:rsidRDefault="00BC606F" w:rsidP="00C72D8B">
            <w:pPr>
              <w:pStyle w:val="Prrafodelista"/>
              <w:numPr>
                <w:ilvl w:val="0"/>
                <w:numId w:val="26"/>
              </w:numPr>
              <w:jc w:val="both"/>
              <w:rPr>
                <w:rFonts w:ascii="Arial" w:hAnsi="Arial" w:cs="Arial"/>
                <w:lang w:eastAsia="es-SV"/>
              </w:rPr>
            </w:pPr>
            <w:r w:rsidRPr="0081592C">
              <w:rPr>
                <w:rFonts w:ascii="Arial" w:hAnsi="Arial" w:cs="Arial"/>
                <w:lang w:eastAsia="es-SV"/>
              </w:rPr>
              <w:t>Ruta Crítica de SF CS8.</w:t>
            </w:r>
          </w:p>
        </w:tc>
        <w:tc>
          <w:tcPr>
            <w:tcW w:w="949" w:type="dxa"/>
            <w:tcBorders>
              <w:top w:val="single" w:sz="6" w:space="0" w:color="F79646"/>
              <w:left w:val="single" w:sz="6" w:space="0" w:color="F79646"/>
              <w:bottom w:val="single" w:sz="6" w:space="0" w:color="F79646"/>
              <w:right w:val="single" w:sz="6" w:space="0" w:color="F79646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3FF8287" w14:textId="012FA4AA" w:rsidR="00BC606F" w:rsidRPr="005829A0" w:rsidRDefault="00BC606F" w:rsidP="0081703D">
            <w:pPr>
              <w:spacing w:after="240" w:line="240" w:lineRule="auto"/>
              <w:jc w:val="center"/>
              <w:rPr>
                <w:rFonts w:ascii="Arial" w:hAnsi="Arial" w:cs="Arial"/>
                <w:lang w:eastAsia="es-SV"/>
              </w:rPr>
            </w:pPr>
            <w:r w:rsidRPr="00B91186">
              <w:rPr>
                <w:rFonts w:ascii="Arial" w:hAnsi="Arial" w:cs="Arial"/>
                <w:sz w:val="24"/>
                <w:szCs w:val="24"/>
              </w:rPr>
              <w:t>8:</w:t>
            </w:r>
            <w:r>
              <w:rPr>
                <w:rFonts w:ascii="Arial" w:hAnsi="Arial" w:cs="Arial"/>
                <w:sz w:val="24"/>
                <w:szCs w:val="24"/>
              </w:rPr>
              <w:t>50</w:t>
            </w:r>
            <w:r w:rsidRPr="00B91186">
              <w:rPr>
                <w:rFonts w:ascii="Arial" w:hAnsi="Arial" w:cs="Arial"/>
                <w:sz w:val="24"/>
                <w:szCs w:val="24"/>
              </w:rPr>
              <w:t xml:space="preserve"> am.</w:t>
            </w:r>
          </w:p>
        </w:tc>
        <w:tc>
          <w:tcPr>
            <w:tcW w:w="815" w:type="dxa"/>
            <w:tcBorders>
              <w:top w:val="single" w:sz="6" w:space="0" w:color="F79646"/>
              <w:left w:val="single" w:sz="6" w:space="0" w:color="F79646"/>
              <w:bottom w:val="single" w:sz="6" w:space="0" w:color="F79646"/>
              <w:right w:val="single" w:sz="6" w:space="0" w:color="F79646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C3F7C4A" w14:textId="769A9FF1" w:rsidR="00BC606F" w:rsidRPr="005829A0" w:rsidRDefault="00BC606F" w:rsidP="0081703D">
            <w:pPr>
              <w:spacing w:after="240" w:line="240" w:lineRule="auto"/>
              <w:jc w:val="center"/>
              <w:rPr>
                <w:rFonts w:ascii="Arial" w:hAnsi="Arial" w:cs="Arial"/>
                <w:lang w:eastAsia="es-SV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Pr="00B91186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  <w:r w:rsidRPr="00B91186">
              <w:rPr>
                <w:rFonts w:ascii="Arial" w:hAnsi="Arial" w:cs="Arial"/>
                <w:sz w:val="24"/>
                <w:szCs w:val="24"/>
              </w:rPr>
              <w:t xml:space="preserve"> am.</w:t>
            </w:r>
          </w:p>
        </w:tc>
        <w:tc>
          <w:tcPr>
            <w:tcW w:w="2714" w:type="dxa"/>
            <w:tcBorders>
              <w:top w:val="single" w:sz="6" w:space="0" w:color="F79646"/>
              <w:left w:val="single" w:sz="6" w:space="0" w:color="F79646"/>
              <w:bottom w:val="single" w:sz="6" w:space="0" w:color="F79646"/>
              <w:right w:val="single" w:sz="6" w:space="0" w:color="F79646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A6DDB3" w14:textId="77777777" w:rsidR="00BC606F" w:rsidRDefault="00BC606F" w:rsidP="00C72D8B">
            <w:pPr>
              <w:spacing w:after="0" w:line="240" w:lineRule="auto"/>
              <w:rPr>
                <w:rFonts w:ascii="Arial" w:hAnsi="Arial" w:cs="Arial"/>
                <w:lang w:val="pt-PT" w:eastAsia="es-SV"/>
              </w:rPr>
            </w:pPr>
            <w:r>
              <w:rPr>
                <w:rFonts w:ascii="Arial" w:hAnsi="Arial" w:cs="Arial"/>
                <w:lang w:val="pt-PT" w:eastAsia="es-SV"/>
              </w:rPr>
              <w:t xml:space="preserve">Lcda. Marta Alicia de Magaña </w:t>
            </w:r>
          </w:p>
          <w:p w14:paraId="1A8FF77B" w14:textId="6740003A" w:rsidR="00BC606F" w:rsidRPr="00F12819" w:rsidRDefault="00BC606F" w:rsidP="00C72D8B">
            <w:pPr>
              <w:spacing w:after="0" w:line="240" w:lineRule="auto"/>
              <w:rPr>
                <w:rFonts w:ascii="Arial" w:hAnsi="Arial" w:cs="Arial"/>
                <w:lang w:eastAsia="es-SV"/>
              </w:rPr>
            </w:pPr>
            <w:r>
              <w:rPr>
                <w:rFonts w:ascii="Arial" w:hAnsi="Arial" w:cs="Arial"/>
                <w:lang w:val="pt-PT" w:eastAsia="es-SV"/>
              </w:rPr>
              <w:t>Directora Ejecutiva</w:t>
            </w:r>
          </w:p>
        </w:tc>
      </w:tr>
      <w:tr w:rsidR="00BC606F" w:rsidRPr="00E42427" w14:paraId="7CF94CAC" w14:textId="77777777" w:rsidTr="005029D7">
        <w:trPr>
          <w:trHeight w:val="481"/>
        </w:trPr>
        <w:tc>
          <w:tcPr>
            <w:tcW w:w="1121" w:type="dxa"/>
            <w:vMerge/>
            <w:tcBorders>
              <w:left w:val="single" w:sz="6" w:space="0" w:color="F79646"/>
              <w:right w:val="single" w:sz="6" w:space="0" w:color="F79646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8FA83B" w14:textId="77777777" w:rsidR="00BC606F" w:rsidRPr="00F12819" w:rsidRDefault="00BC606F" w:rsidP="0028083A">
            <w:pPr>
              <w:spacing w:before="24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SV"/>
              </w:rPr>
            </w:pPr>
          </w:p>
        </w:tc>
        <w:tc>
          <w:tcPr>
            <w:tcW w:w="4037" w:type="dxa"/>
            <w:tcBorders>
              <w:top w:val="single" w:sz="6" w:space="0" w:color="F79646"/>
              <w:left w:val="single" w:sz="6" w:space="0" w:color="F79646"/>
              <w:bottom w:val="single" w:sz="6" w:space="0" w:color="F79646"/>
              <w:right w:val="single" w:sz="6" w:space="0" w:color="F79646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35B082" w14:textId="5044321B" w:rsidR="00BC606F" w:rsidRPr="0081592C" w:rsidRDefault="00BC606F" w:rsidP="0081592C">
            <w:pPr>
              <w:pStyle w:val="Prrafodelista"/>
              <w:numPr>
                <w:ilvl w:val="0"/>
                <w:numId w:val="26"/>
              </w:numPr>
              <w:rPr>
                <w:rFonts w:ascii="Arial" w:hAnsi="Arial" w:cs="Arial"/>
                <w:lang w:eastAsia="es-SV"/>
              </w:rPr>
            </w:pPr>
            <w:r w:rsidRPr="0081592C">
              <w:rPr>
                <w:rFonts w:ascii="Arial" w:hAnsi="Arial" w:cs="Arial"/>
                <w:lang w:eastAsia="es-SV"/>
              </w:rPr>
              <w:t xml:space="preserve">Tablero de Mando Semestre 1 del 2026 Proyecto de País RP Plan Internacional. </w:t>
            </w:r>
          </w:p>
        </w:tc>
        <w:tc>
          <w:tcPr>
            <w:tcW w:w="949" w:type="dxa"/>
            <w:tcBorders>
              <w:top w:val="single" w:sz="6" w:space="0" w:color="F79646"/>
              <w:left w:val="single" w:sz="6" w:space="0" w:color="F79646"/>
              <w:bottom w:val="single" w:sz="6" w:space="0" w:color="F79646"/>
              <w:right w:val="single" w:sz="6" w:space="0" w:color="F79646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019F612" w14:textId="77777777" w:rsidR="00BC606F" w:rsidRDefault="00BC606F" w:rsidP="00490E70">
            <w:pPr>
              <w:spacing w:after="0" w:line="240" w:lineRule="auto"/>
              <w:jc w:val="center"/>
              <w:rPr>
                <w:rFonts w:ascii="Arial" w:hAnsi="Arial" w:cs="Arial"/>
                <w:lang w:eastAsia="es-SV"/>
              </w:rPr>
            </w:pPr>
          </w:p>
          <w:p w14:paraId="19C1333C" w14:textId="47C4B329" w:rsidR="00BC606F" w:rsidRPr="005829A0" w:rsidRDefault="00BC606F" w:rsidP="00490E70">
            <w:pPr>
              <w:spacing w:after="0" w:line="240" w:lineRule="auto"/>
              <w:jc w:val="center"/>
              <w:rPr>
                <w:rFonts w:ascii="Arial" w:hAnsi="Arial" w:cs="Arial"/>
                <w:lang w:eastAsia="es-SV"/>
              </w:rPr>
            </w:pPr>
            <w:r>
              <w:rPr>
                <w:rFonts w:ascii="Arial" w:hAnsi="Arial" w:cs="Arial"/>
                <w:lang w:eastAsia="es-SV"/>
              </w:rPr>
              <w:t>9</w:t>
            </w:r>
            <w:r w:rsidRPr="005829A0">
              <w:rPr>
                <w:rFonts w:ascii="Arial" w:hAnsi="Arial" w:cs="Arial"/>
                <w:lang w:eastAsia="es-SV"/>
              </w:rPr>
              <w:t>:</w:t>
            </w:r>
            <w:r>
              <w:rPr>
                <w:rFonts w:ascii="Arial" w:hAnsi="Arial" w:cs="Arial"/>
                <w:lang w:eastAsia="es-SV"/>
              </w:rPr>
              <w:t xml:space="preserve">20 </w:t>
            </w:r>
            <w:r w:rsidRPr="005829A0">
              <w:rPr>
                <w:rFonts w:ascii="Arial" w:hAnsi="Arial" w:cs="Arial"/>
                <w:lang w:eastAsia="es-SV"/>
              </w:rPr>
              <w:t>am.</w:t>
            </w:r>
          </w:p>
        </w:tc>
        <w:tc>
          <w:tcPr>
            <w:tcW w:w="815" w:type="dxa"/>
            <w:tcBorders>
              <w:top w:val="single" w:sz="6" w:space="0" w:color="F79646"/>
              <w:left w:val="single" w:sz="6" w:space="0" w:color="F79646"/>
              <w:bottom w:val="single" w:sz="6" w:space="0" w:color="F79646"/>
              <w:right w:val="single" w:sz="6" w:space="0" w:color="F79646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C466655" w14:textId="77777777" w:rsidR="00BC606F" w:rsidRDefault="00BC606F" w:rsidP="00490E70">
            <w:pPr>
              <w:spacing w:after="0" w:line="240" w:lineRule="auto"/>
              <w:ind w:right="-108"/>
              <w:jc w:val="center"/>
              <w:rPr>
                <w:rFonts w:ascii="Arial" w:hAnsi="Arial" w:cs="Arial"/>
                <w:lang w:eastAsia="es-SV"/>
              </w:rPr>
            </w:pPr>
          </w:p>
          <w:p w14:paraId="23D74DA1" w14:textId="5F0209FF" w:rsidR="00BC606F" w:rsidRPr="005829A0" w:rsidRDefault="00BC606F" w:rsidP="00490E70">
            <w:pPr>
              <w:spacing w:after="0" w:line="240" w:lineRule="auto"/>
              <w:ind w:right="-108"/>
              <w:jc w:val="center"/>
              <w:rPr>
                <w:rFonts w:ascii="Arial" w:hAnsi="Arial" w:cs="Arial"/>
                <w:lang w:eastAsia="es-SV"/>
              </w:rPr>
            </w:pPr>
            <w:r>
              <w:rPr>
                <w:rFonts w:ascii="Arial" w:hAnsi="Arial" w:cs="Arial"/>
                <w:lang w:eastAsia="es-SV"/>
              </w:rPr>
              <w:t>10:20</w:t>
            </w:r>
            <w:r w:rsidRPr="005829A0">
              <w:rPr>
                <w:rFonts w:ascii="Arial" w:hAnsi="Arial" w:cs="Arial"/>
                <w:lang w:eastAsia="es-SV"/>
              </w:rPr>
              <w:t xml:space="preserve"> am.</w:t>
            </w:r>
            <w:r>
              <w:rPr>
                <w:rFonts w:ascii="Arial" w:hAnsi="Arial" w:cs="Arial"/>
                <w:lang w:eastAsia="es-SV"/>
              </w:rPr>
              <w:t xml:space="preserve"> </w:t>
            </w:r>
          </w:p>
        </w:tc>
        <w:tc>
          <w:tcPr>
            <w:tcW w:w="2714" w:type="dxa"/>
            <w:tcBorders>
              <w:top w:val="single" w:sz="6" w:space="0" w:color="F79646"/>
              <w:left w:val="single" w:sz="6" w:space="0" w:color="F79646"/>
              <w:bottom w:val="single" w:sz="6" w:space="0" w:color="F79646"/>
              <w:right w:val="single" w:sz="6" w:space="0" w:color="F79646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D77953" w14:textId="77777777" w:rsidR="00BC606F" w:rsidRPr="0047189B" w:rsidRDefault="00BC606F" w:rsidP="00BE6365">
            <w:pPr>
              <w:spacing w:after="0" w:line="240" w:lineRule="auto"/>
              <w:jc w:val="center"/>
              <w:rPr>
                <w:rFonts w:ascii="Arial" w:hAnsi="Arial" w:cs="Arial"/>
                <w:lang w:eastAsia="es-SV"/>
              </w:rPr>
            </w:pPr>
            <w:r w:rsidRPr="0047189B">
              <w:rPr>
                <w:rFonts w:ascii="Arial" w:hAnsi="Arial" w:cs="Arial"/>
                <w:lang w:eastAsia="es-SV"/>
              </w:rPr>
              <w:t>Dra. Maricela Herrera</w:t>
            </w:r>
          </w:p>
          <w:p w14:paraId="15C9E23F" w14:textId="509081D9" w:rsidR="00BC606F" w:rsidRPr="002143E7" w:rsidRDefault="00BC606F" w:rsidP="00BE6365">
            <w:pPr>
              <w:spacing w:after="0" w:line="240" w:lineRule="auto"/>
              <w:jc w:val="center"/>
              <w:rPr>
                <w:rFonts w:ascii="Arial" w:hAnsi="Arial" w:cs="Arial"/>
                <w:lang w:eastAsia="es-SV"/>
              </w:rPr>
            </w:pPr>
            <w:r w:rsidRPr="0047189B">
              <w:rPr>
                <w:rFonts w:ascii="Arial" w:hAnsi="Arial" w:cs="Arial"/>
                <w:lang w:eastAsia="es-SV"/>
              </w:rPr>
              <w:t>Plan Internacional</w:t>
            </w:r>
          </w:p>
        </w:tc>
      </w:tr>
      <w:tr w:rsidR="00BC606F" w:rsidRPr="00E42427" w14:paraId="498090E8" w14:textId="77777777" w:rsidTr="005029D7">
        <w:trPr>
          <w:trHeight w:val="481"/>
        </w:trPr>
        <w:tc>
          <w:tcPr>
            <w:tcW w:w="1121" w:type="dxa"/>
            <w:vMerge/>
            <w:tcBorders>
              <w:left w:val="single" w:sz="6" w:space="0" w:color="F79646"/>
              <w:right w:val="single" w:sz="6" w:space="0" w:color="F79646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E8454C1" w14:textId="13F2E7A2" w:rsidR="00BC606F" w:rsidRPr="00F12819" w:rsidRDefault="00BC606F" w:rsidP="0028083A">
            <w:pPr>
              <w:spacing w:before="24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s-SV"/>
              </w:rPr>
            </w:pPr>
          </w:p>
        </w:tc>
        <w:tc>
          <w:tcPr>
            <w:tcW w:w="4037" w:type="dxa"/>
            <w:tcBorders>
              <w:top w:val="single" w:sz="6" w:space="0" w:color="F79646"/>
              <w:left w:val="single" w:sz="6" w:space="0" w:color="F79646"/>
              <w:bottom w:val="single" w:sz="6" w:space="0" w:color="F79646"/>
              <w:right w:val="single" w:sz="6" w:space="0" w:color="F79646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B4326E" w14:textId="78E97CB5" w:rsidR="00BC606F" w:rsidRPr="0081592C" w:rsidRDefault="00BC606F" w:rsidP="00852236">
            <w:pPr>
              <w:pStyle w:val="Prrafodelista"/>
              <w:numPr>
                <w:ilvl w:val="0"/>
                <w:numId w:val="26"/>
              </w:numPr>
              <w:spacing w:after="0" w:line="240" w:lineRule="auto"/>
              <w:rPr>
                <w:rFonts w:ascii="Arial" w:hAnsi="Arial" w:cs="Arial"/>
                <w:lang w:eastAsia="es-SV"/>
              </w:rPr>
            </w:pPr>
            <w:r w:rsidRPr="0081592C">
              <w:rPr>
                <w:rFonts w:ascii="Arial" w:hAnsi="Arial" w:cs="Arial"/>
                <w:lang w:eastAsia="es-SV"/>
              </w:rPr>
              <w:t>Tablero de Mando Semestre 1 del 2026 Proyecto de País RP MINSAL.</w:t>
            </w:r>
          </w:p>
        </w:tc>
        <w:tc>
          <w:tcPr>
            <w:tcW w:w="949" w:type="dxa"/>
            <w:tcBorders>
              <w:top w:val="single" w:sz="6" w:space="0" w:color="F79646"/>
              <w:left w:val="single" w:sz="6" w:space="0" w:color="F79646"/>
              <w:bottom w:val="single" w:sz="6" w:space="0" w:color="F79646"/>
              <w:right w:val="single" w:sz="6" w:space="0" w:color="F79646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8E26D86" w14:textId="77777777" w:rsidR="00BC606F" w:rsidRPr="005829A0" w:rsidRDefault="00BC606F" w:rsidP="0081703D">
            <w:pPr>
              <w:spacing w:after="240" w:line="240" w:lineRule="auto"/>
              <w:jc w:val="center"/>
              <w:rPr>
                <w:rFonts w:ascii="Arial" w:hAnsi="Arial" w:cs="Arial"/>
                <w:lang w:eastAsia="es-SV"/>
              </w:rPr>
            </w:pPr>
          </w:p>
          <w:p w14:paraId="6CFF4FEB" w14:textId="574CBCE0" w:rsidR="00BC606F" w:rsidRPr="00314492" w:rsidRDefault="00BC606F" w:rsidP="0081703D">
            <w:pPr>
              <w:spacing w:after="240" w:line="240" w:lineRule="auto"/>
              <w:jc w:val="center"/>
              <w:rPr>
                <w:rFonts w:ascii="Arial" w:hAnsi="Arial" w:cs="Arial"/>
                <w:lang w:eastAsia="es-SV"/>
              </w:rPr>
            </w:pPr>
            <w:r>
              <w:rPr>
                <w:rFonts w:ascii="Arial" w:hAnsi="Arial" w:cs="Arial"/>
                <w:lang w:eastAsia="es-SV"/>
              </w:rPr>
              <w:t>10:20</w:t>
            </w:r>
            <w:r w:rsidRPr="005829A0">
              <w:rPr>
                <w:rFonts w:ascii="Arial" w:hAnsi="Arial" w:cs="Arial"/>
                <w:lang w:eastAsia="es-SV"/>
              </w:rPr>
              <w:t xml:space="preserve"> am.</w:t>
            </w:r>
          </w:p>
        </w:tc>
        <w:tc>
          <w:tcPr>
            <w:tcW w:w="815" w:type="dxa"/>
            <w:tcBorders>
              <w:top w:val="single" w:sz="6" w:space="0" w:color="F79646"/>
              <w:left w:val="single" w:sz="6" w:space="0" w:color="F79646"/>
              <w:bottom w:val="single" w:sz="6" w:space="0" w:color="F79646"/>
              <w:right w:val="single" w:sz="6" w:space="0" w:color="F79646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B39A9B6" w14:textId="77777777" w:rsidR="00BC606F" w:rsidRPr="005829A0" w:rsidRDefault="00BC606F" w:rsidP="0081703D">
            <w:pPr>
              <w:spacing w:after="240" w:line="240" w:lineRule="auto"/>
              <w:ind w:right="-108"/>
              <w:jc w:val="center"/>
              <w:rPr>
                <w:rFonts w:ascii="Arial" w:hAnsi="Arial" w:cs="Arial"/>
                <w:lang w:eastAsia="es-SV"/>
              </w:rPr>
            </w:pPr>
          </w:p>
          <w:p w14:paraId="19A9DFC9" w14:textId="0F045004" w:rsidR="00BC606F" w:rsidRPr="00314492" w:rsidRDefault="00BC606F" w:rsidP="0081703D">
            <w:pPr>
              <w:spacing w:after="240" w:line="240" w:lineRule="auto"/>
              <w:ind w:right="-108"/>
              <w:jc w:val="center"/>
              <w:rPr>
                <w:rFonts w:ascii="Arial" w:hAnsi="Arial" w:cs="Arial"/>
                <w:lang w:eastAsia="es-SV"/>
              </w:rPr>
            </w:pPr>
            <w:r>
              <w:rPr>
                <w:rFonts w:ascii="Arial" w:hAnsi="Arial" w:cs="Arial"/>
                <w:lang w:eastAsia="es-SV"/>
              </w:rPr>
              <w:t>11</w:t>
            </w:r>
            <w:r w:rsidRPr="005829A0">
              <w:rPr>
                <w:rFonts w:ascii="Arial" w:hAnsi="Arial" w:cs="Arial"/>
                <w:lang w:eastAsia="es-SV"/>
              </w:rPr>
              <w:t>:</w:t>
            </w:r>
            <w:r>
              <w:rPr>
                <w:rFonts w:ascii="Arial" w:hAnsi="Arial" w:cs="Arial"/>
                <w:lang w:eastAsia="es-SV"/>
              </w:rPr>
              <w:t>20</w:t>
            </w:r>
            <w:r w:rsidRPr="005829A0">
              <w:rPr>
                <w:rFonts w:ascii="Arial" w:hAnsi="Arial" w:cs="Arial"/>
                <w:lang w:eastAsia="es-SV"/>
              </w:rPr>
              <w:t xml:space="preserve"> am.</w:t>
            </w:r>
          </w:p>
        </w:tc>
        <w:tc>
          <w:tcPr>
            <w:tcW w:w="2714" w:type="dxa"/>
            <w:tcBorders>
              <w:top w:val="single" w:sz="6" w:space="0" w:color="F79646"/>
              <w:left w:val="single" w:sz="6" w:space="0" w:color="F79646"/>
              <w:bottom w:val="single" w:sz="6" w:space="0" w:color="F79646"/>
              <w:right w:val="single" w:sz="6" w:space="0" w:color="F79646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1DAC12" w14:textId="77777777" w:rsidR="00BC606F" w:rsidRDefault="00BC606F" w:rsidP="00E5702B">
            <w:pPr>
              <w:spacing w:after="0" w:line="240" w:lineRule="auto"/>
              <w:jc w:val="center"/>
              <w:rPr>
                <w:rFonts w:ascii="Arial" w:hAnsi="Arial" w:cs="Arial"/>
                <w:lang w:val="pt-PT" w:eastAsia="es-SV"/>
              </w:rPr>
            </w:pPr>
            <w:r>
              <w:rPr>
                <w:rFonts w:ascii="Arial" w:hAnsi="Arial" w:cs="Arial"/>
                <w:lang w:val="pt-PT" w:eastAsia="es-SV"/>
              </w:rPr>
              <w:t>Dr. Pedro Escobar</w:t>
            </w:r>
          </w:p>
          <w:p w14:paraId="343D2412" w14:textId="5C723140" w:rsidR="00BC606F" w:rsidRPr="0028083A" w:rsidRDefault="00BC606F" w:rsidP="00A67390">
            <w:pPr>
              <w:spacing w:after="0" w:line="240" w:lineRule="auto"/>
              <w:jc w:val="center"/>
              <w:rPr>
                <w:rFonts w:ascii="Arial" w:hAnsi="Arial" w:cs="Arial"/>
                <w:lang w:eastAsia="es-SV"/>
              </w:rPr>
            </w:pPr>
            <w:r>
              <w:rPr>
                <w:rFonts w:ascii="Arial" w:hAnsi="Arial" w:cs="Arial"/>
                <w:lang w:val="pt-PT" w:eastAsia="es-SV"/>
              </w:rPr>
              <w:t>MINSAL</w:t>
            </w:r>
          </w:p>
          <w:p w14:paraId="24FAEDC6" w14:textId="136C4490" w:rsidR="00BC606F" w:rsidRPr="0028083A" w:rsidRDefault="00BC606F" w:rsidP="00E5702B">
            <w:pPr>
              <w:spacing w:after="0" w:line="240" w:lineRule="auto"/>
              <w:jc w:val="center"/>
              <w:rPr>
                <w:rFonts w:ascii="Arial" w:hAnsi="Arial" w:cs="Arial"/>
                <w:lang w:eastAsia="es-SV"/>
              </w:rPr>
            </w:pPr>
          </w:p>
        </w:tc>
      </w:tr>
      <w:tr w:rsidR="00BC606F" w:rsidRPr="00213EE7" w14:paraId="39F75901" w14:textId="77777777" w:rsidTr="000510AE">
        <w:trPr>
          <w:trHeight w:val="481"/>
        </w:trPr>
        <w:tc>
          <w:tcPr>
            <w:tcW w:w="1121" w:type="dxa"/>
            <w:vMerge/>
            <w:tcBorders>
              <w:left w:val="single" w:sz="6" w:space="0" w:color="F79646"/>
              <w:right w:val="single" w:sz="6" w:space="0" w:color="F79646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28ED84" w14:textId="77777777" w:rsidR="00BC606F" w:rsidRPr="002203FF" w:rsidRDefault="00BC606F" w:rsidP="00D65A95">
            <w:pPr>
              <w:spacing w:before="240" w:after="0" w:line="240" w:lineRule="auto"/>
              <w:jc w:val="center"/>
              <w:rPr>
                <w:rFonts w:ascii="Arial" w:hAnsi="Arial" w:cs="Arial"/>
                <w:lang w:eastAsia="es-SV"/>
              </w:rPr>
            </w:pPr>
          </w:p>
        </w:tc>
        <w:tc>
          <w:tcPr>
            <w:tcW w:w="4037" w:type="dxa"/>
            <w:tcBorders>
              <w:top w:val="single" w:sz="6" w:space="0" w:color="F79646"/>
              <w:left w:val="single" w:sz="6" w:space="0" w:color="F79646"/>
              <w:bottom w:val="single" w:sz="6" w:space="0" w:color="F79646"/>
              <w:right w:val="single" w:sz="6" w:space="0" w:color="F79646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2C9181" w14:textId="4E782DBF" w:rsidR="00BC606F" w:rsidRPr="0081592C" w:rsidRDefault="00BC606F" w:rsidP="00D65A95">
            <w:pPr>
              <w:pStyle w:val="Prrafodelista"/>
              <w:numPr>
                <w:ilvl w:val="0"/>
                <w:numId w:val="26"/>
              </w:numPr>
              <w:spacing w:after="0" w:line="240" w:lineRule="auto"/>
              <w:rPr>
                <w:rFonts w:ascii="Arial" w:hAnsi="Arial" w:cs="Arial"/>
                <w:lang w:eastAsia="es-SV"/>
              </w:rPr>
            </w:pPr>
            <w:r w:rsidRPr="0081592C">
              <w:rPr>
                <w:rFonts w:ascii="Arial" w:hAnsi="Arial" w:cs="Arial"/>
                <w:lang w:eastAsia="es-SV"/>
              </w:rPr>
              <w:t>Presentación de resultados y consideraciones del Comité Ad Hoc sobre la selección del Receptor Principal (RP) para el CS8, para decisión del Pleno.</w:t>
            </w:r>
          </w:p>
        </w:tc>
        <w:tc>
          <w:tcPr>
            <w:tcW w:w="949" w:type="dxa"/>
            <w:tcBorders>
              <w:top w:val="single" w:sz="6" w:space="0" w:color="F79646"/>
              <w:left w:val="single" w:sz="6" w:space="0" w:color="F79646"/>
              <w:bottom w:val="single" w:sz="6" w:space="0" w:color="F79646"/>
              <w:right w:val="single" w:sz="6" w:space="0" w:color="F79646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A11CD23" w14:textId="77777777" w:rsidR="00BC606F" w:rsidRDefault="00BC606F" w:rsidP="0081703D">
            <w:pPr>
              <w:spacing w:after="240" w:line="240" w:lineRule="auto"/>
              <w:jc w:val="center"/>
              <w:rPr>
                <w:rFonts w:ascii="Arial" w:hAnsi="Arial" w:cs="Arial"/>
                <w:lang w:eastAsia="es-SV"/>
              </w:rPr>
            </w:pPr>
          </w:p>
          <w:p w14:paraId="49D6F6AD" w14:textId="63D0BDE4" w:rsidR="00BC606F" w:rsidRPr="0013413F" w:rsidRDefault="00BC606F" w:rsidP="0081703D">
            <w:pPr>
              <w:spacing w:after="240" w:line="240" w:lineRule="auto"/>
              <w:jc w:val="center"/>
              <w:rPr>
                <w:rFonts w:ascii="Arial" w:hAnsi="Arial" w:cs="Arial"/>
                <w:lang w:eastAsia="es-SV"/>
              </w:rPr>
            </w:pPr>
            <w:r w:rsidRPr="00D67BCB">
              <w:rPr>
                <w:rFonts w:ascii="Arial" w:hAnsi="Arial" w:cs="Arial"/>
                <w:lang w:eastAsia="es-SV"/>
              </w:rPr>
              <w:t>1</w:t>
            </w:r>
            <w:r>
              <w:rPr>
                <w:rFonts w:ascii="Arial" w:hAnsi="Arial" w:cs="Arial"/>
                <w:lang w:eastAsia="es-SV"/>
              </w:rPr>
              <w:t>1</w:t>
            </w:r>
            <w:r w:rsidRPr="00D67BCB">
              <w:rPr>
                <w:rFonts w:ascii="Arial" w:hAnsi="Arial" w:cs="Arial"/>
                <w:lang w:eastAsia="es-SV"/>
              </w:rPr>
              <w:t>:</w:t>
            </w:r>
            <w:r>
              <w:rPr>
                <w:rFonts w:ascii="Arial" w:hAnsi="Arial" w:cs="Arial"/>
                <w:lang w:eastAsia="es-SV"/>
              </w:rPr>
              <w:t>20</w:t>
            </w:r>
            <w:r w:rsidRPr="00D67BCB">
              <w:rPr>
                <w:rFonts w:ascii="Arial" w:hAnsi="Arial" w:cs="Arial"/>
                <w:lang w:eastAsia="es-SV"/>
              </w:rPr>
              <w:t xml:space="preserve"> am.</w:t>
            </w:r>
          </w:p>
        </w:tc>
        <w:tc>
          <w:tcPr>
            <w:tcW w:w="815" w:type="dxa"/>
            <w:tcBorders>
              <w:top w:val="single" w:sz="6" w:space="0" w:color="F79646"/>
              <w:left w:val="single" w:sz="6" w:space="0" w:color="F79646"/>
              <w:bottom w:val="single" w:sz="6" w:space="0" w:color="F79646"/>
              <w:right w:val="single" w:sz="6" w:space="0" w:color="F79646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007E136" w14:textId="77777777" w:rsidR="00BC606F" w:rsidRDefault="00BC606F" w:rsidP="0081703D">
            <w:pPr>
              <w:spacing w:after="240" w:line="240" w:lineRule="auto"/>
              <w:ind w:right="-108"/>
              <w:jc w:val="center"/>
              <w:rPr>
                <w:rFonts w:ascii="Arial" w:hAnsi="Arial" w:cs="Arial"/>
                <w:lang w:eastAsia="es-SV"/>
              </w:rPr>
            </w:pPr>
          </w:p>
          <w:p w14:paraId="56C22B94" w14:textId="1A083FFA" w:rsidR="00BC606F" w:rsidRPr="0013413F" w:rsidRDefault="00BC606F" w:rsidP="0081703D">
            <w:pPr>
              <w:spacing w:after="240" w:line="240" w:lineRule="auto"/>
              <w:ind w:right="-108"/>
              <w:jc w:val="center"/>
              <w:rPr>
                <w:rFonts w:ascii="Arial" w:hAnsi="Arial" w:cs="Arial"/>
                <w:lang w:eastAsia="es-SV"/>
              </w:rPr>
            </w:pPr>
            <w:r w:rsidRPr="00D67BCB">
              <w:rPr>
                <w:rFonts w:ascii="Arial" w:hAnsi="Arial" w:cs="Arial"/>
                <w:lang w:eastAsia="es-SV"/>
              </w:rPr>
              <w:t>1</w:t>
            </w:r>
            <w:r>
              <w:rPr>
                <w:rFonts w:ascii="Arial" w:hAnsi="Arial" w:cs="Arial"/>
                <w:lang w:eastAsia="es-SV"/>
              </w:rPr>
              <w:t>2</w:t>
            </w:r>
            <w:r w:rsidRPr="00D67BCB">
              <w:rPr>
                <w:rFonts w:ascii="Arial" w:hAnsi="Arial" w:cs="Arial"/>
                <w:lang w:eastAsia="es-SV"/>
              </w:rPr>
              <w:t>:</w:t>
            </w:r>
            <w:r>
              <w:rPr>
                <w:rFonts w:ascii="Arial" w:hAnsi="Arial" w:cs="Arial"/>
                <w:lang w:eastAsia="es-SV"/>
              </w:rPr>
              <w:t>05</w:t>
            </w:r>
            <w:r w:rsidRPr="00D67BCB">
              <w:rPr>
                <w:rFonts w:ascii="Arial" w:hAnsi="Arial" w:cs="Arial"/>
                <w:lang w:eastAsia="es-SV"/>
              </w:rPr>
              <w:t xml:space="preserve"> </w:t>
            </w:r>
            <w:r>
              <w:rPr>
                <w:rFonts w:ascii="Arial" w:hAnsi="Arial" w:cs="Arial"/>
                <w:lang w:eastAsia="es-SV"/>
              </w:rPr>
              <w:t>p</w:t>
            </w:r>
            <w:r w:rsidRPr="00D67BCB">
              <w:rPr>
                <w:rFonts w:ascii="Arial" w:hAnsi="Arial" w:cs="Arial"/>
                <w:lang w:eastAsia="es-SV"/>
              </w:rPr>
              <w:t>m.</w:t>
            </w:r>
          </w:p>
        </w:tc>
        <w:tc>
          <w:tcPr>
            <w:tcW w:w="2714" w:type="dxa"/>
            <w:tcBorders>
              <w:top w:val="single" w:sz="6" w:space="0" w:color="F79646"/>
              <w:left w:val="single" w:sz="6" w:space="0" w:color="F79646"/>
              <w:bottom w:val="single" w:sz="6" w:space="0" w:color="F79646"/>
              <w:right w:val="single" w:sz="6" w:space="0" w:color="F79646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EA3D1A" w14:textId="6733B3BE" w:rsidR="00BC606F" w:rsidRPr="00213EE7" w:rsidRDefault="00BC606F" w:rsidP="00D65A95">
            <w:pPr>
              <w:spacing w:after="0" w:line="240" w:lineRule="auto"/>
              <w:jc w:val="center"/>
              <w:rPr>
                <w:rFonts w:ascii="Arial" w:hAnsi="Arial" w:cs="Arial"/>
                <w:lang w:val="pt-PT" w:eastAsia="es-SV"/>
              </w:rPr>
            </w:pPr>
            <w:r w:rsidRPr="00213EE7">
              <w:rPr>
                <w:rFonts w:ascii="Arial" w:hAnsi="Arial" w:cs="Arial"/>
                <w:lang w:val="pt-PT" w:eastAsia="es-SV"/>
              </w:rPr>
              <w:t>Ing. Enrique Diaz</w:t>
            </w:r>
          </w:p>
          <w:p w14:paraId="720EB9B5" w14:textId="019CCD72" w:rsidR="00BC606F" w:rsidRPr="00213EE7" w:rsidRDefault="00BC606F" w:rsidP="00D65A95">
            <w:pPr>
              <w:spacing w:after="0" w:line="240" w:lineRule="auto"/>
              <w:jc w:val="center"/>
              <w:rPr>
                <w:rFonts w:ascii="Arial" w:hAnsi="Arial" w:cs="Arial"/>
                <w:lang w:val="pt-PT" w:eastAsia="es-SV"/>
              </w:rPr>
            </w:pPr>
            <w:r w:rsidRPr="00213EE7">
              <w:rPr>
                <w:rFonts w:ascii="Arial" w:hAnsi="Arial" w:cs="Arial"/>
                <w:lang w:val="pt-PT" w:eastAsia="es-SV"/>
              </w:rPr>
              <w:t>Coordinador d</w:t>
            </w:r>
            <w:r>
              <w:rPr>
                <w:rFonts w:ascii="Arial" w:hAnsi="Arial" w:cs="Arial"/>
                <w:lang w:val="pt-PT" w:eastAsia="es-SV"/>
              </w:rPr>
              <w:t>e Comite Adhoc</w:t>
            </w:r>
          </w:p>
        </w:tc>
      </w:tr>
      <w:tr w:rsidR="00BC606F" w:rsidRPr="00213EE7" w14:paraId="2B2CF73B" w14:textId="77777777" w:rsidTr="000510AE">
        <w:trPr>
          <w:trHeight w:val="481"/>
        </w:trPr>
        <w:tc>
          <w:tcPr>
            <w:tcW w:w="1121" w:type="dxa"/>
            <w:vMerge/>
            <w:tcBorders>
              <w:left w:val="single" w:sz="6" w:space="0" w:color="F79646"/>
              <w:bottom w:val="single" w:sz="6" w:space="0" w:color="F79646"/>
              <w:right w:val="single" w:sz="6" w:space="0" w:color="F79646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CA526F" w14:textId="77777777" w:rsidR="00BC606F" w:rsidRPr="002203FF" w:rsidRDefault="00BC606F" w:rsidP="00D65A95">
            <w:pPr>
              <w:spacing w:before="240" w:after="0" w:line="240" w:lineRule="auto"/>
              <w:jc w:val="center"/>
              <w:rPr>
                <w:rFonts w:ascii="Arial" w:hAnsi="Arial" w:cs="Arial"/>
                <w:lang w:eastAsia="es-SV"/>
              </w:rPr>
            </w:pPr>
          </w:p>
        </w:tc>
        <w:tc>
          <w:tcPr>
            <w:tcW w:w="4037" w:type="dxa"/>
            <w:tcBorders>
              <w:top w:val="single" w:sz="6" w:space="0" w:color="F79646"/>
              <w:left w:val="single" w:sz="6" w:space="0" w:color="F79646"/>
              <w:bottom w:val="single" w:sz="6" w:space="0" w:color="F79646"/>
              <w:right w:val="single" w:sz="6" w:space="0" w:color="F79646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C97572" w14:textId="130585F4" w:rsidR="00BC606F" w:rsidRPr="0081592C" w:rsidRDefault="00BC606F" w:rsidP="00D65A95">
            <w:pPr>
              <w:pStyle w:val="Prrafodelista"/>
              <w:numPr>
                <w:ilvl w:val="0"/>
                <w:numId w:val="26"/>
              </w:numPr>
              <w:spacing w:after="0" w:line="240" w:lineRule="auto"/>
              <w:rPr>
                <w:rFonts w:ascii="Arial" w:hAnsi="Arial" w:cs="Arial"/>
                <w:lang w:eastAsia="es-SV"/>
              </w:rPr>
            </w:pPr>
            <w:r w:rsidRPr="0081592C">
              <w:rPr>
                <w:rFonts w:ascii="Arial" w:hAnsi="Arial" w:cs="Arial"/>
                <w:lang w:eastAsia="es-SV"/>
              </w:rPr>
              <w:t>Autorización de pago para la reposición de teléfono móvil institucional.</w:t>
            </w:r>
          </w:p>
        </w:tc>
        <w:tc>
          <w:tcPr>
            <w:tcW w:w="949" w:type="dxa"/>
            <w:tcBorders>
              <w:top w:val="single" w:sz="6" w:space="0" w:color="F79646"/>
              <w:left w:val="single" w:sz="6" w:space="0" w:color="F79646"/>
              <w:bottom w:val="single" w:sz="6" w:space="0" w:color="F79646"/>
              <w:right w:val="single" w:sz="6" w:space="0" w:color="F79646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FAB597A" w14:textId="155467EF" w:rsidR="00BC606F" w:rsidRDefault="00BC606F" w:rsidP="0081703D">
            <w:pPr>
              <w:spacing w:after="240" w:line="240" w:lineRule="auto"/>
              <w:jc w:val="center"/>
              <w:rPr>
                <w:rFonts w:ascii="Arial" w:hAnsi="Arial" w:cs="Arial"/>
                <w:lang w:eastAsia="es-SV"/>
              </w:rPr>
            </w:pPr>
            <w:r w:rsidRPr="00D67BCB">
              <w:rPr>
                <w:rFonts w:ascii="Arial" w:hAnsi="Arial" w:cs="Arial"/>
                <w:lang w:eastAsia="es-SV"/>
              </w:rPr>
              <w:t>1</w:t>
            </w:r>
            <w:r>
              <w:rPr>
                <w:rFonts w:ascii="Arial" w:hAnsi="Arial" w:cs="Arial"/>
                <w:lang w:eastAsia="es-SV"/>
              </w:rPr>
              <w:t>2</w:t>
            </w:r>
            <w:r w:rsidRPr="00D67BCB">
              <w:rPr>
                <w:rFonts w:ascii="Arial" w:hAnsi="Arial" w:cs="Arial"/>
                <w:lang w:eastAsia="es-SV"/>
              </w:rPr>
              <w:t>:</w:t>
            </w:r>
            <w:r>
              <w:rPr>
                <w:rFonts w:ascii="Arial" w:hAnsi="Arial" w:cs="Arial"/>
                <w:lang w:eastAsia="es-SV"/>
              </w:rPr>
              <w:t>05</w:t>
            </w:r>
            <w:r w:rsidRPr="00D67BCB">
              <w:rPr>
                <w:rFonts w:ascii="Arial" w:hAnsi="Arial" w:cs="Arial"/>
                <w:lang w:eastAsia="es-SV"/>
              </w:rPr>
              <w:t xml:space="preserve"> </w:t>
            </w:r>
            <w:r>
              <w:rPr>
                <w:rFonts w:ascii="Arial" w:hAnsi="Arial" w:cs="Arial"/>
                <w:lang w:eastAsia="es-SV"/>
              </w:rPr>
              <w:t>p</w:t>
            </w:r>
            <w:r w:rsidRPr="00D67BCB">
              <w:rPr>
                <w:rFonts w:ascii="Arial" w:hAnsi="Arial" w:cs="Arial"/>
                <w:lang w:eastAsia="es-SV"/>
              </w:rPr>
              <w:t>m.</w:t>
            </w:r>
          </w:p>
        </w:tc>
        <w:tc>
          <w:tcPr>
            <w:tcW w:w="815" w:type="dxa"/>
            <w:tcBorders>
              <w:top w:val="single" w:sz="6" w:space="0" w:color="F79646"/>
              <w:left w:val="single" w:sz="6" w:space="0" w:color="F79646"/>
              <w:bottom w:val="single" w:sz="6" w:space="0" w:color="F79646"/>
              <w:right w:val="single" w:sz="6" w:space="0" w:color="F79646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B94669A" w14:textId="00C070E0" w:rsidR="00BC606F" w:rsidRDefault="00BC606F" w:rsidP="0081703D">
            <w:pPr>
              <w:spacing w:after="240" w:line="240" w:lineRule="auto"/>
              <w:ind w:right="-108"/>
              <w:jc w:val="center"/>
              <w:rPr>
                <w:rFonts w:ascii="Arial" w:hAnsi="Arial" w:cs="Arial"/>
                <w:lang w:eastAsia="es-SV"/>
              </w:rPr>
            </w:pPr>
            <w:r w:rsidRPr="00D67BCB">
              <w:rPr>
                <w:rFonts w:ascii="Arial" w:hAnsi="Arial" w:cs="Arial"/>
                <w:lang w:eastAsia="es-SV"/>
              </w:rPr>
              <w:t>1</w:t>
            </w:r>
            <w:r>
              <w:rPr>
                <w:rFonts w:ascii="Arial" w:hAnsi="Arial" w:cs="Arial"/>
                <w:lang w:eastAsia="es-SV"/>
              </w:rPr>
              <w:t>2</w:t>
            </w:r>
            <w:r w:rsidRPr="00D67BCB">
              <w:rPr>
                <w:rFonts w:ascii="Arial" w:hAnsi="Arial" w:cs="Arial"/>
                <w:lang w:eastAsia="es-SV"/>
              </w:rPr>
              <w:t>:</w:t>
            </w:r>
            <w:r>
              <w:rPr>
                <w:rFonts w:ascii="Arial" w:hAnsi="Arial" w:cs="Arial"/>
                <w:lang w:eastAsia="es-SV"/>
              </w:rPr>
              <w:t>25</w:t>
            </w:r>
            <w:r w:rsidRPr="00D67BCB">
              <w:rPr>
                <w:rFonts w:ascii="Arial" w:hAnsi="Arial" w:cs="Arial"/>
                <w:lang w:eastAsia="es-SV"/>
              </w:rPr>
              <w:t xml:space="preserve"> </w:t>
            </w:r>
            <w:r>
              <w:rPr>
                <w:rFonts w:ascii="Arial" w:hAnsi="Arial" w:cs="Arial"/>
                <w:lang w:eastAsia="es-SV"/>
              </w:rPr>
              <w:t>p</w:t>
            </w:r>
            <w:r w:rsidRPr="00D67BCB">
              <w:rPr>
                <w:rFonts w:ascii="Arial" w:hAnsi="Arial" w:cs="Arial"/>
                <w:lang w:eastAsia="es-SV"/>
              </w:rPr>
              <w:t>m.</w:t>
            </w:r>
          </w:p>
        </w:tc>
        <w:tc>
          <w:tcPr>
            <w:tcW w:w="2714" w:type="dxa"/>
            <w:tcBorders>
              <w:top w:val="single" w:sz="6" w:space="0" w:color="F79646"/>
              <w:left w:val="single" w:sz="6" w:space="0" w:color="F79646"/>
              <w:bottom w:val="single" w:sz="6" w:space="0" w:color="F79646"/>
              <w:right w:val="single" w:sz="6" w:space="0" w:color="F79646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2952A1" w14:textId="5619C989" w:rsidR="00963298" w:rsidRDefault="00963298" w:rsidP="00963298">
            <w:pPr>
              <w:spacing w:after="0" w:line="240" w:lineRule="auto"/>
              <w:jc w:val="center"/>
              <w:rPr>
                <w:rFonts w:ascii="Arial" w:hAnsi="Arial" w:cs="Arial"/>
                <w:lang w:val="pt-PT" w:eastAsia="es-SV"/>
              </w:rPr>
            </w:pPr>
            <w:r>
              <w:rPr>
                <w:rFonts w:ascii="Arial" w:hAnsi="Arial" w:cs="Arial"/>
                <w:lang w:val="pt-PT" w:eastAsia="es-SV"/>
              </w:rPr>
              <w:t>Lcda. Marta Alicia de Magaña</w:t>
            </w:r>
          </w:p>
          <w:p w14:paraId="7730EE25" w14:textId="7553C17A" w:rsidR="00BC606F" w:rsidRPr="00213EE7" w:rsidRDefault="00963298" w:rsidP="00963298">
            <w:pPr>
              <w:spacing w:after="0" w:line="240" w:lineRule="auto"/>
              <w:jc w:val="center"/>
              <w:rPr>
                <w:rFonts w:ascii="Arial" w:hAnsi="Arial" w:cs="Arial"/>
                <w:lang w:val="pt-PT" w:eastAsia="es-SV"/>
              </w:rPr>
            </w:pPr>
            <w:r>
              <w:rPr>
                <w:rFonts w:ascii="Arial" w:hAnsi="Arial" w:cs="Arial"/>
                <w:lang w:val="pt-PT" w:eastAsia="es-SV"/>
              </w:rPr>
              <w:t>Directora Ejecutiva</w:t>
            </w:r>
          </w:p>
        </w:tc>
      </w:tr>
      <w:tr w:rsidR="0099182F" w:rsidRPr="00213EE7" w14:paraId="24B698DA" w14:textId="77777777" w:rsidTr="000510AE">
        <w:trPr>
          <w:trHeight w:val="481"/>
        </w:trPr>
        <w:tc>
          <w:tcPr>
            <w:tcW w:w="1121" w:type="dxa"/>
            <w:tcBorders>
              <w:left w:val="single" w:sz="6" w:space="0" w:color="F79646"/>
              <w:bottom w:val="single" w:sz="6" w:space="0" w:color="F79646"/>
              <w:right w:val="single" w:sz="6" w:space="0" w:color="F79646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675CD0" w14:textId="77777777" w:rsidR="0099182F" w:rsidRPr="002203FF" w:rsidRDefault="0099182F" w:rsidP="0099182F">
            <w:pPr>
              <w:spacing w:before="240" w:after="0" w:line="240" w:lineRule="auto"/>
              <w:jc w:val="center"/>
              <w:rPr>
                <w:rFonts w:ascii="Arial" w:hAnsi="Arial" w:cs="Arial"/>
                <w:lang w:eastAsia="es-SV"/>
              </w:rPr>
            </w:pPr>
          </w:p>
        </w:tc>
        <w:tc>
          <w:tcPr>
            <w:tcW w:w="4037" w:type="dxa"/>
            <w:tcBorders>
              <w:top w:val="single" w:sz="6" w:space="0" w:color="F79646"/>
              <w:left w:val="single" w:sz="6" w:space="0" w:color="F79646"/>
              <w:bottom w:val="single" w:sz="6" w:space="0" w:color="F79646"/>
              <w:right w:val="single" w:sz="6" w:space="0" w:color="F79646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605DEC" w14:textId="52013A75" w:rsidR="0099182F" w:rsidRPr="0081592C" w:rsidRDefault="003462E6" w:rsidP="0099182F">
            <w:pPr>
              <w:pStyle w:val="Prrafodelista"/>
              <w:numPr>
                <w:ilvl w:val="0"/>
                <w:numId w:val="26"/>
              </w:numPr>
              <w:spacing w:after="0" w:line="240" w:lineRule="auto"/>
              <w:rPr>
                <w:rFonts w:ascii="Arial" w:hAnsi="Arial" w:cs="Arial"/>
                <w:lang w:eastAsia="es-SV"/>
              </w:rPr>
            </w:pPr>
            <w:r w:rsidRPr="0081592C">
              <w:rPr>
                <w:rFonts w:ascii="Arial" w:hAnsi="Arial" w:cs="Arial"/>
                <w:lang w:eastAsia="es-SV"/>
              </w:rPr>
              <w:t>Actividades Programadas para Octubre</w:t>
            </w:r>
          </w:p>
        </w:tc>
        <w:tc>
          <w:tcPr>
            <w:tcW w:w="949" w:type="dxa"/>
            <w:tcBorders>
              <w:top w:val="single" w:sz="6" w:space="0" w:color="F79646"/>
              <w:left w:val="single" w:sz="6" w:space="0" w:color="F79646"/>
              <w:bottom w:val="single" w:sz="6" w:space="0" w:color="F79646"/>
              <w:right w:val="single" w:sz="6" w:space="0" w:color="F79646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AFFEFB7" w14:textId="22E1A08F" w:rsidR="0099182F" w:rsidRPr="00D67BCB" w:rsidRDefault="0099182F" w:rsidP="0099182F">
            <w:pPr>
              <w:spacing w:after="240" w:line="240" w:lineRule="auto"/>
              <w:jc w:val="center"/>
              <w:rPr>
                <w:rFonts w:ascii="Arial" w:hAnsi="Arial" w:cs="Arial"/>
                <w:lang w:eastAsia="es-SV"/>
              </w:rPr>
            </w:pPr>
            <w:r w:rsidRPr="00D67BCB">
              <w:rPr>
                <w:rFonts w:ascii="Arial" w:hAnsi="Arial" w:cs="Arial"/>
                <w:lang w:eastAsia="es-SV"/>
              </w:rPr>
              <w:t>1</w:t>
            </w:r>
            <w:r>
              <w:rPr>
                <w:rFonts w:ascii="Arial" w:hAnsi="Arial" w:cs="Arial"/>
                <w:lang w:eastAsia="es-SV"/>
              </w:rPr>
              <w:t>2</w:t>
            </w:r>
            <w:r w:rsidRPr="00D67BCB">
              <w:rPr>
                <w:rFonts w:ascii="Arial" w:hAnsi="Arial" w:cs="Arial"/>
                <w:lang w:eastAsia="es-SV"/>
              </w:rPr>
              <w:t>:</w:t>
            </w:r>
            <w:r>
              <w:rPr>
                <w:rFonts w:ascii="Arial" w:hAnsi="Arial" w:cs="Arial"/>
                <w:lang w:eastAsia="es-SV"/>
              </w:rPr>
              <w:t>25</w:t>
            </w:r>
            <w:r w:rsidRPr="00D67BCB">
              <w:rPr>
                <w:rFonts w:ascii="Arial" w:hAnsi="Arial" w:cs="Arial"/>
                <w:lang w:eastAsia="es-SV"/>
              </w:rPr>
              <w:t xml:space="preserve"> </w:t>
            </w:r>
            <w:r>
              <w:rPr>
                <w:rFonts w:ascii="Arial" w:hAnsi="Arial" w:cs="Arial"/>
                <w:lang w:eastAsia="es-SV"/>
              </w:rPr>
              <w:t>p</w:t>
            </w:r>
            <w:r w:rsidRPr="00D67BCB">
              <w:rPr>
                <w:rFonts w:ascii="Arial" w:hAnsi="Arial" w:cs="Arial"/>
                <w:lang w:eastAsia="es-SV"/>
              </w:rPr>
              <w:t>m.</w:t>
            </w:r>
          </w:p>
        </w:tc>
        <w:tc>
          <w:tcPr>
            <w:tcW w:w="815" w:type="dxa"/>
            <w:tcBorders>
              <w:top w:val="single" w:sz="6" w:space="0" w:color="F79646"/>
              <w:left w:val="single" w:sz="6" w:space="0" w:color="F79646"/>
              <w:bottom w:val="single" w:sz="6" w:space="0" w:color="F79646"/>
              <w:right w:val="single" w:sz="6" w:space="0" w:color="F79646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79C162C" w14:textId="44D962FE" w:rsidR="0099182F" w:rsidRPr="00D67BCB" w:rsidRDefault="0099182F" w:rsidP="0099182F">
            <w:pPr>
              <w:spacing w:after="240" w:line="240" w:lineRule="auto"/>
              <w:ind w:right="-108"/>
              <w:jc w:val="center"/>
              <w:rPr>
                <w:rFonts w:ascii="Arial" w:hAnsi="Arial" w:cs="Arial"/>
                <w:lang w:eastAsia="es-SV"/>
              </w:rPr>
            </w:pPr>
            <w:r>
              <w:rPr>
                <w:rFonts w:ascii="Arial" w:hAnsi="Arial" w:cs="Arial"/>
                <w:lang w:eastAsia="es-SV"/>
              </w:rPr>
              <w:t>12: 45 pm</w:t>
            </w:r>
          </w:p>
        </w:tc>
        <w:tc>
          <w:tcPr>
            <w:tcW w:w="2714" w:type="dxa"/>
            <w:tcBorders>
              <w:top w:val="single" w:sz="6" w:space="0" w:color="F79646"/>
              <w:left w:val="single" w:sz="6" w:space="0" w:color="F79646"/>
              <w:bottom w:val="single" w:sz="6" w:space="0" w:color="F79646"/>
              <w:right w:val="single" w:sz="6" w:space="0" w:color="F79646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B78A54" w14:textId="77777777" w:rsidR="0099182F" w:rsidRDefault="0099182F" w:rsidP="0099182F">
            <w:pPr>
              <w:spacing w:after="0" w:line="240" w:lineRule="auto"/>
              <w:jc w:val="center"/>
              <w:rPr>
                <w:rFonts w:ascii="Arial" w:hAnsi="Arial" w:cs="Arial"/>
                <w:lang w:val="pt-PT" w:eastAsia="es-SV"/>
              </w:rPr>
            </w:pPr>
            <w:r>
              <w:rPr>
                <w:rFonts w:ascii="Arial" w:hAnsi="Arial" w:cs="Arial"/>
                <w:lang w:val="pt-PT" w:eastAsia="es-SV"/>
              </w:rPr>
              <w:t>Lcda. Marta Alicia de Magaña</w:t>
            </w:r>
          </w:p>
          <w:p w14:paraId="7A0B75E4" w14:textId="3642B379" w:rsidR="0099182F" w:rsidRDefault="0099182F" w:rsidP="0099182F">
            <w:pPr>
              <w:spacing w:after="0" w:line="240" w:lineRule="auto"/>
              <w:jc w:val="center"/>
              <w:rPr>
                <w:rFonts w:ascii="Arial" w:hAnsi="Arial" w:cs="Arial"/>
                <w:lang w:val="pt-PT" w:eastAsia="es-SV"/>
              </w:rPr>
            </w:pPr>
            <w:r>
              <w:rPr>
                <w:rFonts w:ascii="Arial" w:hAnsi="Arial" w:cs="Arial"/>
                <w:lang w:val="pt-PT" w:eastAsia="es-SV"/>
              </w:rPr>
              <w:t>Directora Ejecutiva</w:t>
            </w:r>
          </w:p>
        </w:tc>
      </w:tr>
      <w:tr w:rsidR="0099182F" w:rsidRPr="000E61A8" w14:paraId="0154CD40" w14:textId="77777777" w:rsidTr="00275C7E">
        <w:trPr>
          <w:trHeight w:val="481"/>
        </w:trPr>
        <w:tc>
          <w:tcPr>
            <w:tcW w:w="1121" w:type="dxa"/>
            <w:tcBorders>
              <w:left w:val="single" w:sz="6" w:space="0" w:color="F79646"/>
              <w:bottom w:val="single" w:sz="6" w:space="0" w:color="F79646"/>
              <w:right w:val="single" w:sz="6" w:space="0" w:color="F79646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62FF8D" w14:textId="6E9206ED" w:rsidR="0099182F" w:rsidRPr="002203FF" w:rsidRDefault="0099182F" w:rsidP="0099182F">
            <w:pPr>
              <w:spacing w:before="240" w:after="0" w:line="240" w:lineRule="auto"/>
              <w:jc w:val="center"/>
              <w:rPr>
                <w:rFonts w:ascii="Arial" w:hAnsi="Arial" w:cs="Arial"/>
                <w:lang w:eastAsia="es-SV"/>
              </w:rPr>
            </w:pPr>
          </w:p>
        </w:tc>
        <w:tc>
          <w:tcPr>
            <w:tcW w:w="4037" w:type="dxa"/>
            <w:tcBorders>
              <w:top w:val="single" w:sz="6" w:space="0" w:color="F79646"/>
              <w:left w:val="single" w:sz="6" w:space="0" w:color="F79646"/>
              <w:bottom w:val="single" w:sz="6" w:space="0" w:color="F79646"/>
              <w:right w:val="single" w:sz="6" w:space="0" w:color="F79646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F29393" w14:textId="77777777" w:rsidR="0099182F" w:rsidRPr="001673BB" w:rsidRDefault="0099182F" w:rsidP="0099182F">
            <w:pPr>
              <w:pStyle w:val="Prrafodelista"/>
              <w:numPr>
                <w:ilvl w:val="0"/>
                <w:numId w:val="26"/>
              </w:numPr>
              <w:spacing w:after="0" w:line="240" w:lineRule="auto"/>
              <w:rPr>
                <w:rFonts w:ascii="Arial" w:hAnsi="Arial" w:cs="Arial"/>
                <w:lang w:eastAsia="es-SV"/>
              </w:rPr>
            </w:pPr>
            <w:r w:rsidRPr="001673BB">
              <w:rPr>
                <w:rFonts w:ascii="Arial" w:hAnsi="Arial" w:cs="Arial"/>
                <w:lang w:eastAsia="es-SV"/>
              </w:rPr>
              <w:t>Lugar y fecha próxima reunión</w:t>
            </w:r>
          </w:p>
        </w:tc>
        <w:tc>
          <w:tcPr>
            <w:tcW w:w="949" w:type="dxa"/>
            <w:tcBorders>
              <w:top w:val="single" w:sz="6" w:space="0" w:color="F79646"/>
              <w:left w:val="single" w:sz="6" w:space="0" w:color="F79646"/>
              <w:bottom w:val="single" w:sz="6" w:space="0" w:color="F79646"/>
              <w:right w:val="single" w:sz="6" w:space="0" w:color="F79646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9728EBE" w14:textId="1907FBDF" w:rsidR="0099182F" w:rsidRPr="00677310" w:rsidRDefault="0099182F" w:rsidP="0099182F">
            <w:pPr>
              <w:spacing w:after="240" w:line="240" w:lineRule="auto"/>
              <w:jc w:val="center"/>
              <w:rPr>
                <w:rFonts w:ascii="Arial" w:hAnsi="Arial" w:cs="Arial"/>
                <w:lang w:eastAsia="es-SV"/>
              </w:rPr>
            </w:pPr>
            <w:r>
              <w:rPr>
                <w:rFonts w:ascii="Arial" w:hAnsi="Arial" w:cs="Arial"/>
                <w:lang w:eastAsia="es-SV"/>
              </w:rPr>
              <w:t>12:45</w:t>
            </w:r>
            <w:r w:rsidRPr="00D67BCB">
              <w:rPr>
                <w:rFonts w:ascii="Arial" w:hAnsi="Arial" w:cs="Arial"/>
                <w:lang w:eastAsia="es-SV"/>
              </w:rPr>
              <w:t xml:space="preserve"> </w:t>
            </w:r>
            <w:r>
              <w:rPr>
                <w:rFonts w:ascii="Arial" w:hAnsi="Arial" w:cs="Arial"/>
                <w:lang w:eastAsia="es-SV"/>
              </w:rPr>
              <w:t>p</w:t>
            </w:r>
            <w:r w:rsidRPr="00D67BCB">
              <w:rPr>
                <w:rFonts w:ascii="Arial" w:hAnsi="Arial" w:cs="Arial"/>
                <w:lang w:eastAsia="es-SV"/>
              </w:rPr>
              <w:t>m.</w:t>
            </w:r>
          </w:p>
        </w:tc>
        <w:tc>
          <w:tcPr>
            <w:tcW w:w="815" w:type="dxa"/>
            <w:tcBorders>
              <w:top w:val="single" w:sz="6" w:space="0" w:color="F79646"/>
              <w:left w:val="single" w:sz="6" w:space="0" w:color="F79646"/>
              <w:bottom w:val="single" w:sz="6" w:space="0" w:color="F79646"/>
              <w:right w:val="single" w:sz="6" w:space="0" w:color="F79646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D0A0219" w14:textId="71A6E75D" w:rsidR="0099182F" w:rsidRPr="00677310" w:rsidRDefault="0099182F" w:rsidP="0099182F">
            <w:pPr>
              <w:spacing w:after="240" w:line="240" w:lineRule="auto"/>
              <w:ind w:right="-108"/>
              <w:jc w:val="center"/>
              <w:rPr>
                <w:rFonts w:ascii="Arial" w:hAnsi="Arial" w:cs="Arial"/>
                <w:lang w:eastAsia="es-SV"/>
              </w:rPr>
            </w:pPr>
            <w:r>
              <w:rPr>
                <w:rFonts w:ascii="Arial" w:hAnsi="Arial" w:cs="Arial"/>
                <w:lang w:eastAsia="es-SV"/>
              </w:rPr>
              <w:t>1:00</w:t>
            </w:r>
            <w:r w:rsidRPr="00D67BCB">
              <w:rPr>
                <w:rFonts w:ascii="Arial" w:hAnsi="Arial" w:cs="Arial"/>
                <w:lang w:eastAsia="es-SV"/>
              </w:rPr>
              <w:t xml:space="preserve"> </w:t>
            </w:r>
            <w:r>
              <w:rPr>
                <w:rFonts w:ascii="Arial" w:hAnsi="Arial" w:cs="Arial"/>
                <w:lang w:eastAsia="es-SV"/>
              </w:rPr>
              <w:t>p</w:t>
            </w:r>
            <w:r w:rsidRPr="00D67BCB">
              <w:rPr>
                <w:rFonts w:ascii="Arial" w:hAnsi="Arial" w:cs="Arial"/>
                <w:lang w:eastAsia="es-SV"/>
              </w:rPr>
              <w:t>m.</w:t>
            </w:r>
          </w:p>
        </w:tc>
        <w:tc>
          <w:tcPr>
            <w:tcW w:w="2714" w:type="dxa"/>
            <w:tcBorders>
              <w:top w:val="single" w:sz="6" w:space="0" w:color="F79646"/>
              <w:left w:val="single" w:sz="6" w:space="0" w:color="F79646"/>
              <w:bottom w:val="single" w:sz="6" w:space="0" w:color="F79646"/>
              <w:right w:val="single" w:sz="6" w:space="0" w:color="F79646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7BBE96" w14:textId="77777777" w:rsidR="0099182F" w:rsidRPr="00E4353B" w:rsidRDefault="0099182F" w:rsidP="0099182F">
            <w:pPr>
              <w:spacing w:after="0" w:line="240" w:lineRule="auto"/>
              <w:jc w:val="center"/>
              <w:rPr>
                <w:rFonts w:ascii="Arial" w:hAnsi="Arial" w:cs="Arial"/>
                <w:lang w:val="pt-PT" w:eastAsia="es-SV"/>
              </w:rPr>
            </w:pPr>
            <w:r>
              <w:rPr>
                <w:rFonts w:ascii="Arial" w:hAnsi="Arial" w:cs="Arial"/>
                <w:lang w:val="pt-PT" w:eastAsia="es-SV"/>
              </w:rPr>
              <w:t>Dra. Celina de Miranda</w:t>
            </w:r>
          </w:p>
          <w:p w14:paraId="69EB4221" w14:textId="514B3BD6" w:rsidR="0099182F" w:rsidRPr="007A40DD" w:rsidRDefault="0099182F" w:rsidP="0099182F">
            <w:pPr>
              <w:spacing w:after="0" w:line="240" w:lineRule="auto"/>
              <w:jc w:val="center"/>
              <w:rPr>
                <w:rFonts w:ascii="Arial" w:hAnsi="Arial" w:cs="Arial"/>
                <w:lang w:val="pt-PT" w:eastAsia="es-SV"/>
              </w:rPr>
            </w:pPr>
            <w:r w:rsidRPr="00E4353B">
              <w:rPr>
                <w:rFonts w:ascii="Arial" w:hAnsi="Arial" w:cs="Arial"/>
                <w:lang w:val="pt-PT" w:eastAsia="es-SV"/>
              </w:rPr>
              <w:t>President</w:t>
            </w:r>
            <w:r>
              <w:rPr>
                <w:rFonts w:ascii="Arial" w:hAnsi="Arial" w:cs="Arial"/>
                <w:lang w:val="pt-PT" w:eastAsia="es-SV"/>
              </w:rPr>
              <w:t>a</w:t>
            </w:r>
          </w:p>
        </w:tc>
      </w:tr>
    </w:tbl>
    <w:bookmarkEnd w:id="0"/>
    <w:p w14:paraId="3D1A094E" w14:textId="3EF0FDD1" w:rsidR="008F57CE" w:rsidRPr="00C9696A" w:rsidRDefault="00FC4475" w:rsidP="001A08AE">
      <w:pPr>
        <w:tabs>
          <w:tab w:val="left" w:pos="5730"/>
        </w:tabs>
      </w:pPr>
      <w:r w:rsidRPr="00B125D8">
        <w:t xml:space="preserve">    </w:t>
      </w:r>
      <w:r w:rsidR="00C9696A" w:rsidRPr="00C9696A">
        <w:rPr>
          <w:b/>
          <w:bCs/>
        </w:rPr>
        <w:t>La actividad finaliza con Almuerzo</w:t>
      </w:r>
      <w:r w:rsidR="00C9696A" w:rsidRPr="00C9696A">
        <w:t>.</w:t>
      </w:r>
    </w:p>
    <w:sectPr w:rsidR="008F57CE" w:rsidRPr="00C9696A" w:rsidSect="00CA7B19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715A5" w14:textId="77777777" w:rsidR="0083782B" w:rsidRDefault="0083782B" w:rsidP="00A262C2">
      <w:pPr>
        <w:spacing w:after="0" w:line="240" w:lineRule="auto"/>
      </w:pPr>
      <w:r>
        <w:separator/>
      </w:r>
    </w:p>
  </w:endnote>
  <w:endnote w:type="continuationSeparator" w:id="0">
    <w:p w14:paraId="0C2647BC" w14:textId="77777777" w:rsidR="0083782B" w:rsidRDefault="0083782B" w:rsidP="00A262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2F1EF" w14:textId="77777777" w:rsidR="0083782B" w:rsidRDefault="0083782B" w:rsidP="00A262C2">
      <w:pPr>
        <w:spacing w:after="0" w:line="240" w:lineRule="auto"/>
      </w:pPr>
      <w:r>
        <w:separator/>
      </w:r>
    </w:p>
  </w:footnote>
  <w:footnote w:type="continuationSeparator" w:id="0">
    <w:p w14:paraId="6ACC2552" w14:textId="77777777" w:rsidR="0083782B" w:rsidRDefault="0083782B" w:rsidP="00A262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C0A09" w14:textId="77777777" w:rsidR="00A262C2" w:rsidRDefault="00F56D97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30D82A8" wp14:editId="285A2E5D">
          <wp:simplePos x="0" y="0"/>
          <wp:positionH relativeFrom="column">
            <wp:posOffset>1905</wp:posOffset>
          </wp:positionH>
          <wp:positionV relativeFrom="paragraph">
            <wp:posOffset>0</wp:posOffset>
          </wp:positionV>
          <wp:extent cx="1980565" cy="678180"/>
          <wp:effectExtent l="0" t="0" r="0" b="0"/>
          <wp:wrapSquare wrapText="bothSides"/>
          <wp:docPr id="1" name="Imagen 1" descr="Logotipo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Logotipo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0565" cy="678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873A6"/>
    <w:multiLevelType w:val="multilevel"/>
    <w:tmpl w:val="ED348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6E2C8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2" w15:restartNumberingAfterBreak="0">
    <w:nsid w:val="06244303"/>
    <w:multiLevelType w:val="hybridMultilevel"/>
    <w:tmpl w:val="9DEAAF48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84414"/>
    <w:multiLevelType w:val="hybridMultilevel"/>
    <w:tmpl w:val="0DDE7A16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>
      <w:start w:val="1"/>
      <w:numFmt w:val="lowerLetter"/>
      <w:lvlText w:val="%2."/>
      <w:lvlJc w:val="left"/>
      <w:pPr>
        <w:ind w:left="1440" w:hanging="360"/>
      </w:pPr>
    </w:lvl>
    <w:lvl w:ilvl="2" w:tplc="440A001B">
      <w:start w:val="1"/>
      <w:numFmt w:val="lowerRoman"/>
      <w:lvlText w:val="%3."/>
      <w:lvlJc w:val="right"/>
      <w:pPr>
        <w:ind w:left="2160" w:hanging="180"/>
      </w:pPr>
    </w:lvl>
    <w:lvl w:ilvl="3" w:tplc="440A000F">
      <w:start w:val="1"/>
      <w:numFmt w:val="decimal"/>
      <w:lvlText w:val="%4."/>
      <w:lvlJc w:val="left"/>
      <w:pPr>
        <w:ind w:left="2880" w:hanging="360"/>
      </w:pPr>
    </w:lvl>
    <w:lvl w:ilvl="4" w:tplc="440A0019">
      <w:start w:val="1"/>
      <w:numFmt w:val="lowerLetter"/>
      <w:lvlText w:val="%5."/>
      <w:lvlJc w:val="left"/>
      <w:pPr>
        <w:ind w:left="3600" w:hanging="360"/>
      </w:pPr>
    </w:lvl>
    <w:lvl w:ilvl="5" w:tplc="440A001B">
      <w:start w:val="1"/>
      <w:numFmt w:val="lowerRoman"/>
      <w:lvlText w:val="%6."/>
      <w:lvlJc w:val="right"/>
      <w:pPr>
        <w:ind w:left="4320" w:hanging="180"/>
      </w:pPr>
    </w:lvl>
    <w:lvl w:ilvl="6" w:tplc="440A000F">
      <w:start w:val="1"/>
      <w:numFmt w:val="decimal"/>
      <w:lvlText w:val="%7."/>
      <w:lvlJc w:val="left"/>
      <w:pPr>
        <w:ind w:left="5040" w:hanging="360"/>
      </w:pPr>
    </w:lvl>
    <w:lvl w:ilvl="7" w:tplc="440A0019">
      <w:start w:val="1"/>
      <w:numFmt w:val="lowerLetter"/>
      <w:lvlText w:val="%8."/>
      <w:lvlJc w:val="left"/>
      <w:pPr>
        <w:ind w:left="5760" w:hanging="360"/>
      </w:pPr>
    </w:lvl>
    <w:lvl w:ilvl="8" w:tplc="440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0154F"/>
    <w:multiLevelType w:val="hybridMultilevel"/>
    <w:tmpl w:val="FFFFFFFF"/>
    <w:lvl w:ilvl="0" w:tplc="44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4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4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40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40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40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40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40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40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4CC0125"/>
    <w:multiLevelType w:val="hybridMultilevel"/>
    <w:tmpl w:val="0EE27030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>
      <w:start w:val="1"/>
      <w:numFmt w:val="lowerLetter"/>
      <w:lvlText w:val="%2."/>
      <w:lvlJc w:val="left"/>
      <w:pPr>
        <w:ind w:left="1440" w:hanging="360"/>
      </w:pPr>
    </w:lvl>
    <w:lvl w:ilvl="2" w:tplc="440A001B">
      <w:start w:val="1"/>
      <w:numFmt w:val="lowerRoman"/>
      <w:lvlText w:val="%3."/>
      <w:lvlJc w:val="right"/>
      <w:pPr>
        <w:ind w:left="2160" w:hanging="180"/>
      </w:pPr>
    </w:lvl>
    <w:lvl w:ilvl="3" w:tplc="440A000F">
      <w:start w:val="1"/>
      <w:numFmt w:val="decimal"/>
      <w:lvlText w:val="%4."/>
      <w:lvlJc w:val="left"/>
      <w:pPr>
        <w:ind w:left="2880" w:hanging="360"/>
      </w:pPr>
    </w:lvl>
    <w:lvl w:ilvl="4" w:tplc="440A0019">
      <w:start w:val="1"/>
      <w:numFmt w:val="lowerLetter"/>
      <w:lvlText w:val="%5."/>
      <w:lvlJc w:val="left"/>
      <w:pPr>
        <w:ind w:left="3600" w:hanging="360"/>
      </w:pPr>
    </w:lvl>
    <w:lvl w:ilvl="5" w:tplc="440A001B">
      <w:start w:val="1"/>
      <w:numFmt w:val="lowerRoman"/>
      <w:lvlText w:val="%6."/>
      <w:lvlJc w:val="right"/>
      <w:pPr>
        <w:ind w:left="4320" w:hanging="180"/>
      </w:pPr>
    </w:lvl>
    <w:lvl w:ilvl="6" w:tplc="440A000F">
      <w:start w:val="1"/>
      <w:numFmt w:val="decimal"/>
      <w:lvlText w:val="%7."/>
      <w:lvlJc w:val="left"/>
      <w:pPr>
        <w:ind w:left="5040" w:hanging="360"/>
      </w:pPr>
    </w:lvl>
    <w:lvl w:ilvl="7" w:tplc="440A0019">
      <w:start w:val="1"/>
      <w:numFmt w:val="lowerLetter"/>
      <w:lvlText w:val="%8."/>
      <w:lvlJc w:val="left"/>
      <w:pPr>
        <w:ind w:left="5760" w:hanging="360"/>
      </w:pPr>
    </w:lvl>
    <w:lvl w:ilvl="8" w:tplc="440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BA40F7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94D4C12"/>
    <w:multiLevelType w:val="hybridMultilevel"/>
    <w:tmpl w:val="9DEAAF48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A62C05"/>
    <w:multiLevelType w:val="hybridMultilevel"/>
    <w:tmpl w:val="FFFFFFFF"/>
    <w:lvl w:ilvl="0" w:tplc="44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A1A0FD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1AF30A97"/>
    <w:multiLevelType w:val="hybridMultilevel"/>
    <w:tmpl w:val="9DEAAF48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3C57C6"/>
    <w:multiLevelType w:val="hybridMultilevel"/>
    <w:tmpl w:val="9DEAAF48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AC2624"/>
    <w:multiLevelType w:val="hybridMultilevel"/>
    <w:tmpl w:val="FFFFFFFF"/>
    <w:lvl w:ilvl="0" w:tplc="4DCAABE2">
      <w:start w:val="9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440A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440A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440A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440A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440A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440A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440A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440A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23FA6A97"/>
    <w:multiLevelType w:val="hybridMultilevel"/>
    <w:tmpl w:val="FFFFFFFF"/>
    <w:lvl w:ilvl="0" w:tplc="44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7D76F7"/>
    <w:multiLevelType w:val="multilevel"/>
    <w:tmpl w:val="FFFFFFFF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27A9315C"/>
    <w:multiLevelType w:val="multilevel"/>
    <w:tmpl w:val="FFFFFFFF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2D1A06E8"/>
    <w:multiLevelType w:val="hybridMultilevel"/>
    <w:tmpl w:val="FFFFFFFF"/>
    <w:lvl w:ilvl="0" w:tplc="4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A36127"/>
    <w:multiLevelType w:val="hybridMultilevel"/>
    <w:tmpl w:val="9DEAAF48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441981"/>
    <w:multiLevelType w:val="hybridMultilevel"/>
    <w:tmpl w:val="FFFFFFFF"/>
    <w:lvl w:ilvl="0" w:tplc="09A0985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Times New Roman" w:hint="default"/>
        <w:sz w:val="24"/>
      </w:rPr>
    </w:lvl>
    <w:lvl w:ilvl="1" w:tplc="44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4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40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40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40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40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40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40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81C4E65"/>
    <w:multiLevelType w:val="hybridMultilevel"/>
    <w:tmpl w:val="FFFFFFFF"/>
    <w:lvl w:ilvl="0" w:tplc="44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C6E0C2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41B15D5D"/>
    <w:multiLevelType w:val="hybridMultilevel"/>
    <w:tmpl w:val="FFFFFFFF"/>
    <w:lvl w:ilvl="0" w:tplc="44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4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4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170724F"/>
    <w:multiLevelType w:val="hybridMultilevel"/>
    <w:tmpl w:val="2F785E6C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>
      <w:start w:val="1"/>
      <w:numFmt w:val="lowerLetter"/>
      <w:lvlText w:val="%2."/>
      <w:lvlJc w:val="left"/>
      <w:pPr>
        <w:ind w:left="1440" w:hanging="360"/>
      </w:pPr>
    </w:lvl>
    <w:lvl w:ilvl="2" w:tplc="440A001B">
      <w:start w:val="1"/>
      <w:numFmt w:val="lowerRoman"/>
      <w:lvlText w:val="%3."/>
      <w:lvlJc w:val="right"/>
      <w:pPr>
        <w:ind w:left="2160" w:hanging="180"/>
      </w:pPr>
    </w:lvl>
    <w:lvl w:ilvl="3" w:tplc="440A000F">
      <w:start w:val="1"/>
      <w:numFmt w:val="decimal"/>
      <w:lvlText w:val="%4."/>
      <w:lvlJc w:val="left"/>
      <w:pPr>
        <w:ind w:left="2880" w:hanging="360"/>
      </w:pPr>
    </w:lvl>
    <w:lvl w:ilvl="4" w:tplc="440A0019">
      <w:start w:val="1"/>
      <w:numFmt w:val="lowerLetter"/>
      <w:lvlText w:val="%5."/>
      <w:lvlJc w:val="left"/>
      <w:pPr>
        <w:ind w:left="3600" w:hanging="360"/>
      </w:pPr>
    </w:lvl>
    <w:lvl w:ilvl="5" w:tplc="440A001B">
      <w:start w:val="1"/>
      <w:numFmt w:val="lowerRoman"/>
      <w:lvlText w:val="%6."/>
      <w:lvlJc w:val="right"/>
      <w:pPr>
        <w:ind w:left="4320" w:hanging="180"/>
      </w:pPr>
    </w:lvl>
    <w:lvl w:ilvl="6" w:tplc="440A000F">
      <w:start w:val="1"/>
      <w:numFmt w:val="decimal"/>
      <w:lvlText w:val="%7."/>
      <w:lvlJc w:val="left"/>
      <w:pPr>
        <w:ind w:left="5040" w:hanging="360"/>
      </w:pPr>
    </w:lvl>
    <w:lvl w:ilvl="7" w:tplc="440A0019">
      <w:start w:val="1"/>
      <w:numFmt w:val="lowerLetter"/>
      <w:lvlText w:val="%8."/>
      <w:lvlJc w:val="left"/>
      <w:pPr>
        <w:ind w:left="5760" w:hanging="360"/>
      </w:pPr>
    </w:lvl>
    <w:lvl w:ilvl="8" w:tplc="440A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BE6D23"/>
    <w:multiLevelType w:val="hybridMultilevel"/>
    <w:tmpl w:val="FFFFFFFF"/>
    <w:lvl w:ilvl="0" w:tplc="D4D8E6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45E9F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10DE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56FD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9708C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F224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4279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9D475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4C4BE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5F3C564B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F447688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2831525"/>
    <w:multiLevelType w:val="multilevel"/>
    <w:tmpl w:val="FFFFFFFF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717E35B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7234033F"/>
    <w:multiLevelType w:val="hybridMultilevel"/>
    <w:tmpl w:val="9DEAAF48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454505"/>
    <w:multiLevelType w:val="multilevel"/>
    <w:tmpl w:val="2F588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CB035F"/>
    <w:multiLevelType w:val="multilevel"/>
    <w:tmpl w:val="FFFFFFFF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79CF55FB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AA01CB3"/>
    <w:multiLevelType w:val="multilevel"/>
    <w:tmpl w:val="FFFFFFF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 w15:restartNumberingAfterBreak="0">
    <w:nsid w:val="7FB0618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805728752">
    <w:abstractNumId w:val="27"/>
  </w:num>
  <w:num w:numId="2" w16cid:durableId="487356704">
    <w:abstractNumId w:val="14"/>
    <w:lvlOverride w:ilvl="0">
      <w:lvl w:ilvl="0">
        <w:numFmt w:val="decimal"/>
        <w:lvlText w:val="%1."/>
        <w:lvlJc w:val="left"/>
        <w:rPr>
          <w:rFonts w:cs="Times New Roman"/>
        </w:rPr>
      </w:lvl>
    </w:lvlOverride>
  </w:num>
  <w:num w:numId="3" w16cid:durableId="587613433">
    <w:abstractNumId w:val="30"/>
    <w:lvlOverride w:ilvl="0">
      <w:lvl w:ilvl="0">
        <w:numFmt w:val="decimal"/>
        <w:lvlText w:val="%1."/>
        <w:lvlJc w:val="left"/>
        <w:rPr>
          <w:rFonts w:cs="Times New Roman"/>
        </w:rPr>
      </w:lvl>
    </w:lvlOverride>
  </w:num>
  <w:num w:numId="4" w16cid:durableId="1484467209">
    <w:abstractNumId w:val="15"/>
    <w:lvlOverride w:ilvl="0">
      <w:lvl w:ilvl="0">
        <w:numFmt w:val="decimal"/>
        <w:lvlText w:val="%1."/>
        <w:lvlJc w:val="left"/>
        <w:rPr>
          <w:rFonts w:cs="Times New Roman"/>
        </w:rPr>
      </w:lvl>
    </w:lvlOverride>
  </w:num>
  <w:num w:numId="5" w16cid:durableId="343820239">
    <w:abstractNumId w:val="9"/>
  </w:num>
  <w:num w:numId="6" w16cid:durableId="428618391">
    <w:abstractNumId w:val="1"/>
  </w:num>
  <w:num w:numId="7" w16cid:durableId="299579749">
    <w:abstractNumId w:val="26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decimal"/>
        <w:lvlText w:val="%2."/>
        <w:lvlJc w:val="left"/>
        <w:rPr>
          <w:rFonts w:cs="Times New Roman"/>
        </w:rPr>
      </w:lvl>
    </w:lvlOverride>
  </w:num>
  <w:num w:numId="8" w16cid:durableId="507672443">
    <w:abstractNumId w:val="32"/>
    <w:lvlOverride w:ilvl="0">
      <w:lvl w:ilvl="0">
        <w:numFmt w:val="decimal"/>
        <w:lvlText w:val="%1."/>
        <w:lvlJc w:val="left"/>
        <w:rPr>
          <w:rFonts w:cs="Times New Roman"/>
        </w:rPr>
      </w:lvl>
    </w:lvlOverride>
  </w:num>
  <w:num w:numId="9" w16cid:durableId="1841577967">
    <w:abstractNumId w:val="21"/>
  </w:num>
  <w:num w:numId="10" w16cid:durableId="59644071">
    <w:abstractNumId w:val="33"/>
  </w:num>
  <w:num w:numId="11" w16cid:durableId="1791314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85391139">
    <w:abstractNumId w:val="23"/>
  </w:num>
  <w:num w:numId="13" w16cid:durableId="1225023400">
    <w:abstractNumId w:val="20"/>
  </w:num>
  <w:num w:numId="14" w16cid:durableId="1887519175">
    <w:abstractNumId w:val="8"/>
  </w:num>
  <w:num w:numId="15" w16cid:durableId="109320679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64386099">
    <w:abstractNumId w:val="4"/>
  </w:num>
  <w:num w:numId="17" w16cid:durableId="1587418362">
    <w:abstractNumId w:val="19"/>
  </w:num>
  <w:num w:numId="18" w16cid:durableId="1598751176">
    <w:abstractNumId w:val="24"/>
  </w:num>
  <w:num w:numId="19" w16cid:durableId="165369606">
    <w:abstractNumId w:val="12"/>
  </w:num>
  <w:num w:numId="20" w16cid:durableId="1501117630">
    <w:abstractNumId w:val="16"/>
  </w:num>
  <w:num w:numId="21" w16cid:durableId="221254077">
    <w:abstractNumId w:val="16"/>
  </w:num>
  <w:num w:numId="22" w16cid:durableId="957613319">
    <w:abstractNumId w:val="13"/>
  </w:num>
  <w:num w:numId="23" w16cid:durableId="74474001">
    <w:abstractNumId w:val="31"/>
  </w:num>
  <w:num w:numId="24" w16cid:durableId="28188826">
    <w:abstractNumId w:val="6"/>
  </w:num>
  <w:num w:numId="25" w16cid:durableId="459416445">
    <w:abstractNumId w:val="25"/>
  </w:num>
  <w:num w:numId="26" w16cid:durableId="1014183560">
    <w:abstractNumId w:val="17"/>
  </w:num>
  <w:num w:numId="27" w16cid:durableId="1639723446">
    <w:abstractNumId w:val="10"/>
  </w:num>
  <w:num w:numId="28" w16cid:durableId="53249610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68338556">
    <w:abstractNumId w:val="28"/>
  </w:num>
  <w:num w:numId="30" w16cid:durableId="64101033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3064380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2981264">
    <w:abstractNumId w:val="11"/>
  </w:num>
  <w:num w:numId="33" w16cid:durableId="356395315">
    <w:abstractNumId w:val="2"/>
  </w:num>
  <w:num w:numId="34" w16cid:durableId="414057428">
    <w:abstractNumId w:val="7"/>
  </w:num>
  <w:num w:numId="35" w16cid:durableId="1716998844">
    <w:abstractNumId w:val="29"/>
  </w:num>
  <w:num w:numId="36" w16cid:durableId="1695963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2C2"/>
    <w:rsid w:val="0000105C"/>
    <w:rsid w:val="00010A4B"/>
    <w:rsid w:val="000219F1"/>
    <w:rsid w:val="000312B0"/>
    <w:rsid w:val="00031A90"/>
    <w:rsid w:val="0003345F"/>
    <w:rsid w:val="00036E9A"/>
    <w:rsid w:val="00037A09"/>
    <w:rsid w:val="00042264"/>
    <w:rsid w:val="0004382B"/>
    <w:rsid w:val="000508E2"/>
    <w:rsid w:val="00051AF9"/>
    <w:rsid w:val="0005764A"/>
    <w:rsid w:val="00060119"/>
    <w:rsid w:val="00062AA5"/>
    <w:rsid w:val="000678A2"/>
    <w:rsid w:val="00067AB4"/>
    <w:rsid w:val="00071527"/>
    <w:rsid w:val="00071EA0"/>
    <w:rsid w:val="00071F4C"/>
    <w:rsid w:val="00072C7A"/>
    <w:rsid w:val="00087B9D"/>
    <w:rsid w:val="00087E14"/>
    <w:rsid w:val="00094283"/>
    <w:rsid w:val="000945EA"/>
    <w:rsid w:val="000A0DB2"/>
    <w:rsid w:val="000A23C6"/>
    <w:rsid w:val="000B2F93"/>
    <w:rsid w:val="000B32E1"/>
    <w:rsid w:val="000C2A5A"/>
    <w:rsid w:val="000C6559"/>
    <w:rsid w:val="000D0B16"/>
    <w:rsid w:val="000D10C9"/>
    <w:rsid w:val="000D2EDD"/>
    <w:rsid w:val="000D4989"/>
    <w:rsid w:val="000E3014"/>
    <w:rsid w:val="000E4B5C"/>
    <w:rsid w:val="000E61A8"/>
    <w:rsid w:val="000E64A5"/>
    <w:rsid w:val="000F551C"/>
    <w:rsid w:val="0012211A"/>
    <w:rsid w:val="00123A6D"/>
    <w:rsid w:val="00123D08"/>
    <w:rsid w:val="0012710B"/>
    <w:rsid w:val="00130DD0"/>
    <w:rsid w:val="00136D75"/>
    <w:rsid w:val="00146B5E"/>
    <w:rsid w:val="00152AED"/>
    <w:rsid w:val="001636CC"/>
    <w:rsid w:val="001673BB"/>
    <w:rsid w:val="00171C3F"/>
    <w:rsid w:val="001805C3"/>
    <w:rsid w:val="00180B63"/>
    <w:rsid w:val="00191F26"/>
    <w:rsid w:val="001957D4"/>
    <w:rsid w:val="001973F3"/>
    <w:rsid w:val="001A08AE"/>
    <w:rsid w:val="001A45C4"/>
    <w:rsid w:val="001B065A"/>
    <w:rsid w:val="001B311E"/>
    <w:rsid w:val="001B5BF5"/>
    <w:rsid w:val="001B5C31"/>
    <w:rsid w:val="001C18FE"/>
    <w:rsid w:val="001C20DD"/>
    <w:rsid w:val="001C26FF"/>
    <w:rsid w:val="001C35DF"/>
    <w:rsid w:val="001C3CAC"/>
    <w:rsid w:val="001C644B"/>
    <w:rsid w:val="001E0CDD"/>
    <w:rsid w:val="001E15EE"/>
    <w:rsid w:val="001F14EB"/>
    <w:rsid w:val="001F4B97"/>
    <w:rsid w:val="001F4E7F"/>
    <w:rsid w:val="001F5E89"/>
    <w:rsid w:val="00200661"/>
    <w:rsid w:val="002022ED"/>
    <w:rsid w:val="00205F95"/>
    <w:rsid w:val="00206F04"/>
    <w:rsid w:val="00213D2E"/>
    <w:rsid w:val="00213EE7"/>
    <w:rsid w:val="002143E7"/>
    <w:rsid w:val="002203FF"/>
    <w:rsid w:val="00220897"/>
    <w:rsid w:val="00220C4B"/>
    <w:rsid w:val="00224346"/>
    <w:rsid w:val="00225E99"/>
    <w:rsid w:val="00232E13"/>
    <w:rsid w:val="00234251"/>
    <w:rsid w:val="00235C4C"/>
    <w:rsid w:val="00237959"/>
    <w:rsid w:val="002448AB"/>
    <w:rsid w:val="002511CF"/>
    <w:rsid w:val="00257448"/>
    <w:rsid w:val="002634E9"/>
    <w:rsid w:val="00267000"/>
    <w:rsid w:val="00267717"/>
    <w:rsid w:val="00272730"/>
    <w:rsid w:val="0028083A"/>
    <w:rsid w:val="00292FEC"/>
    <w:rsid w:val="0029420C"/>
    <w:rsid w:val="00295D6C"/>
    <w:rsid w:val="00296931"/>
    <w:rsid w:val="0029792C"/>
    <w:rsid w:val="00297FB7"/>
    <w:rsid w:val="002A1E0C"/>
    <w:rsid w:val="002A1E39"/>
    <w:rsid w:val="002A5DA1"/>
    <w:rsid w:val="002A6251"/>
    <w:rsid w:val="002A6DB8"/>
    <w:rsid w:val="002B0DA6"/>
    <w:rsid w:val="002B22E5"/>
    <w:rsid w:val="002B4318"/>
    <w:rsid w:val="002C1C7F"/>
    <w:rsid w:val="002C1F1D"/>
    <w:rsid w:val="002C469A"/>
    <w:rsid w:val="002C5131"/>
    <w:rsid w:val="002D0627"/>
    <w:rsid w:val="002D14EB"/>
    <w:rsid w:val="002D2AA9"/>
    <w:rsid w:val="002E43E8"/>
    <w:rsid w:val="002E4ED9"/>
    <w:rsid w:val="002E5E5A"/>
    <w:rsid w:val="002F3F6D"/>
    <w:rsid w:val="002F64E8"/>
    <w:rsid w:val="0030049F"/>
    <w:rsid w:val="00306AD8"/>
    <w:rsid w:val="00307F84"/>
    <w:rsid w:val="003110D3"/>
    <w:rsid w:val="00316D6E"/>
    <w:rsid w:val="00320CA4"/>
    <w:rsid w:val="00326024"/>
    <w:rsid w:val="003400E8"/>
    <w:rsid w:val="003423E2"/>
    <w:rsid w:val="00344930"/>
    <w:rsid w:val="003462E6"/>
    <w:rsid w:val="0035010A"/>
    <w:rsid w:val="00354D13"/>
    <w:rsid w:val="003570AB"/>
    <w:rsid w:val="003570FE"/>
    <w:rsid w:val="00357B86"/>
    <w:rsid w:val="0036497E"/>
    <w:rsid w:val="00365019"/>
    <w:rsid w:val="00370BB2"/>
    <w:rsid w:val="00374AD7"/>
    <w:rsid w:val="003750F5"/>
    <w:rsid w:val="00375716"/>
    <w:rsid w:val="0037596A"/>
    <w:rsid w:val="00376CBD"/>
    <w:rsid w:val="003878EF"/>
    <w:rsid w:val="00387A2C"/>
    <w:rsid w:val="003924DD"/>
    <w:rsid w:val="003A201D"/>
    <w:rsid w:val="003A5686"/>
    <w:rsid w:val="003C089F"/>
    <w:rsid w:val="003C3E70"/>
    <w:rsid w:val="003C7BFC"/>
    <w:rsid w:val="003E1BB2"/>
    <w:rsid w:val="00400BCE"/>
    <w:rsid w:val="00404FD3"/>
    <w:rsid w:val="004141D3"/>
    <w:rsid w:val="0042432C"/>
    <w:rsid w:val="0042606E"/>
    <w:rsid w:val="00434ABD"/>
    <w:rsid w:val="004526CC"/>
    <w:rsid w:val="00452DAF"/>
    <w:rsid w:val="004540B4"/>
    <w:rsid w:val="00454BEA"/>
    <w:rsid w:val="00461A97"/>
    <w:rsid w:val="00462DD7"/>
    <w:rsid w:val="00462DE5"/>
    <w:rsid w:val="00463F2C"/>
    <w:rsid w:val="00465C80"/>
    <w:rsid w:val="00467373"/>
    <w:rsid w:val="0047189B"/>
    <w:rsid w:val="00486C50"/>
    <w:rsid w:val="00490E70"/>
    <w:rsid w:val="004A35F2"/>
    <w:rsid w:val="004A49A3"/>
    <w:rsid w:val="004A56C4"/>
    <w:rsid w:val="004A7B77"/>
    <w:rsid w:val="004A7F62"/>
    <w:rsid w:val="004B0CCF"/>
    <w:rsid w:val="004B4580"/>
    <w:rsid w:val="004B553A"/>
    <w:rsid w:val="004B6DD4"/>
    <w:rsid w:val="004C2374"/>
    <w:rsid w:val="004C72B1"/>
    <w:rsid w:val="004C7632"/>
    <w:rsid w:val="004D2EF4"/>
    <w:rsid w:val="004D2F3C"/>
    <w:rsid w:val="004D4420"/>
    <w:rsid w:val="004D4CA0"/>
    <w:rsid w:val="004D609E"/>
    <w:rsid w:val="004D7A07"/>
    <w:rsid w:val="004E0A58"/>
    <w:rsid w:val="004E1563"/>
    <w:rsid w:val="004E6506"/>
    <w:rsid w:val="004F0AC5"/>
    <w:rsid w:val="004F2FDB"/>
    <w:rsid w:val="004F3275"/>
    <w:rsid w:val="004F3A14"/>
    <w:rsid w:val="004F3E39"/>
    <w:rsid w:val="004F47B8"/>
    <w:rsid w:val="004F528C"/>
    <w:rsid w:val="005029D7"/>
    <w:rsid w:val="00502FA7"/>
    <w:rsid w:val="0050528B"/>
    <w:rsid w:val="005154E4"/>
    <w:rsid w:val="00516E66"/>
    <w:rsid w:val="00522A85"/>
    <w:rsid w:val="00524465"/>
    <w:rsid w:val="00525542"/>
    <w:rsid w:val="00527F36"/>
    <w:rsid w:val="00531EC7"/>
    <w:rsid w:val="0053611F"/>
    <w:rsid w:val="00537042"/>
    <w:rsid w:val="005376AA"/>
    <w:rsid w:val="005469B8"/>
    <w:rsid w:val="005471EE"/>
    <w:rsid w:val="005529A2"/>
    <w:rsid w:val="00552DD9"/>
    <w:rsid w:val="00553080"/>
    <w:rsid w:val="00557207"/>
    <w:rsid w:val="005622CA"/>
    <w:rsid w:val="005639D1"/>
    <w:rsid w:val="00566B95"/>
    <w:rsid w:val="005716E0"/>
    <w:rsid w:val="005730A9"/>
    <w:rsid w:val="00580832"/>
    <w:rsid w:val="00582826"/>
    <w:rsid w:val="005829A0"/>
    <w:rsid w:val="0058709F"/>
    <w:rsid w:val="00587C31"/>
    <w:rsid w:val="00594D05"/>
    <w:rsid w:val="005A0246"/>
    <w:rsid w:val="005A0F0F"/>
    <w:rsid w:val="005B6184"/>
    <w:rsid w:val="005C2A8B"/>
    <w:rsid w:val="005C45FA"/>
    <w:rsid w:val="005D1107"/>
    <w:rsid w:val="005D57D8"/>
    <w:rsid w:val="005D6607"/>
    <w:rsid w:val="005E26E2"/>
    <w:rsid w:val="005F1C67"/>
    <w:rsid w:val="00602C03"/>
    <w:rsid w:val="00610BC9"/>
    <w:rsid w:val="00614E1A"/>
    <w:rsid w:val="00631150"/>
    <w:rsid w:val="0063168D"/>
    <w:rsid w:val="006335EB"/>
    <w:rsid w:val="00644043"/>
    <w:rsid w:val="00646B45"/>
    <w:rsid w:val="006474FE"/>
    <w:rsid w:val="00661088"/>
    <w:rsid w:val="0066544C"/>
    <w:rsid w:val="00666536"/>
    <w:rsid w:val="00671F58"/>
    <w:rsid w:val="006769BB"/>
    <w:rsid w:val="00677310"/>
    <w:rsid w:val="006809AF"/>
    <w:rsid w:val="00681C0B"/>
    <w:rsid w:val="00681E2C"/>
    <w:rsid w:val="00682B18"/>
    <w:rsid w:val="00684DA9"/>
    <w:rsid w:val="0069223C"/>
    <w:rsid w:val="006A032B"/>
    <w:rsid w:val="006A2819"/>
    <w:rsid w:val="006A3AAB"/>
    <w:rsid w:val="006A43A1"/>
    <w:rsid w:val="006A531D"/>
    <w:rsid w:val="006A541D"/>
    <w:rsid w:val="006A6B2F"/>
    <w:rsid w:val="006A6C61"/>
    <w:rsid w:val="006A72E0"/>
    <w:rsid w:val="006B3A06"/>
    <w:rsid w:val="006B5CFF"/>
    <w:rsid w:val="006B75CA"/>
    <w:rsid w:val="006C05FE"/>
    <w:rsid w:val="006C0AFE"/>
    <w:rsid w:val="006C1D06"/>
    <w:rsid w:val="006C6401"/>
    <w:rsid w:val="006D52C6"/>
    <w:rsid w:val="006E2254"/>
    <w:rsid w:val="006E2A59"/>
    <w:rsid w:val="006E6993"/>
    <w:rsid w:val="006E6C37"/>
    <w:rsid w:val="006F6926"/>
    <w:rsid w:val="006F7066"/>
    <w:rsid w:val="00700073"/>
    <w:rsid w:val="00703395"/>
    <w:rsid w:val="00704A8B"/>
    <w:rsid w:val="00705E73"/>
    <w:rsid w:val="00711884"/>
    <w:rsid w:val="00715873"/>
    <w:rsid w:val="00715DEA"/>
    <w:rsid w:val="007218F9"/>
    <w:rsid w:val="00722CAE"/>
    <w:rsid w:val="0073383F"/>
    <w:rsid w:val="0073543D"/>
    <w:rsid w:val="00740076"/>
    <w:rsid w:val="00743CA2"/>
    <w:rsid w:val="00745CC5"/>
    <w:rsid w:val="007508BE"/>
    <w:rsid w:val="00754994"/>
    <w:rsid w:val="007625F1"/>
    <w:rsid w:val="007718C6"/>
    <w:rsid w:val="00775B8F"/>
    <w:rsid w:val="00776A72"/>
    <w:rsid w:val="00780D8E"/>
    <w:rsid w:val="00780DE2"/>
    <w:rsid w:val="0078324A"/>
    <w:rsid w:val="0078386C"/>
    <w:rsid w:val="00783F01"/>
    <w:rsid w:val="007949A9"/>
    <w:rsid w:val="007A40DD"/>
    <w:rsid w:val="007A7332"/>
    <w:rsid w:val="007B4C63"/>
    <w:rsid w:val="007B690F"/>
    <w:rsid w:val="007C2152"/>
    <w:rsid w:val="007C64A5"/>
    <w:rsid w:val="007D6F7D"/>
    <w:rsid w:val="007E2C38"/>
    <w:rsid w:val="007E411A"/>
    <w:rsid w:val="007F1BDB"/>
    <w:rsid w:val="007F2E26"/>
    <w:rsid w:val="00800FDC"/>
    <w:rsid w:val="00805090"/>
    <w:rsid w:val="00812610"/>
    <w:rsid w:val="0081592C"/>
    <w:rsid w:val="0081703D"/>
    <w:rsid w:val="00817F43"/>
    <w:rsid w:val="00827DA9"/>
    <w:rsid w:val="0083702D"/>
    <w:rsid w:val="0083782B"/>
    <w:rsid w:val="00844D51"/>
    <w:rsid w:val="00844FD0"/>
    <w:rsid w:val="0084621A"/>
    <w:rsid w:val="00852236"/>
    <w:rsid w:val="008806CA"/>
    <w:rsid w:val="00880E2B"/>
    <w:rsid w:val="008818D7"/>
    <w:rsid w:val="00884E64"/>
    <w:rsid w:val="008862A0"/>
    <w:rsid w:val="008868F9"/>
    <w:rsid w:val="0089422A"/>
    <w:rsid w:val="00894CA4"/>
    <w:rsid w:val="00895C39"/>
    <w:rsid w:val="00896391"/>
    <w:rsid w:val="008A283C"/>
    <w:rsid w:val="008A7062"/>
    <w:rsid w:val="008A7E51"/>
    <w:rsid w:val="008B6B57"/>
    <w:rsid w:val="008C41E3"/>
    <w:rsid w:val="008C7176"/>
    <w:rsid w:val="008D086A"/>
    <w:rsid w:val="008E1E84"/>
    <w:rsid w:val="008E2C11"/>
    <w:rsid w:val="008E3C77"/>
    <w:rsid w:val="008F3E64"/>
    <w:rsid w:val="008F4BFF"/>
    <w:rsid w:val="008F4E9A"/>
    <w:rsid w:val="008F57CE"/>
    <w:rsid w:val="0090308F"/>
    <w:rsid w:val="00903789"/>
    <w:rsid w:val="009060DD"/>
    <w:rsid w:val="00911BAB"/>
    <w:rsid w:val="009154F5"/>
    <w:rsid w:val="0092272D"/>
    <w:rsid w:val="0092643A"/>
    <w:rsid w:val="00927620"/>
    <w:rsid w:val="0093438D"/>
    <w:rsid w:val="00934D7C"/>
    <w:rsid w:val="009368E7"/>
    <w:rsid w:val="00940D20"/>
    <w:rsid w:val="009416A4"/>
    <w:rsid w:val="00943DE9"/>
    <w:rsid w:val="009458FB"/>
    <w:rsid w:val="0095064A"/>
    <w:rsid w:val="00953DE4"/>
    <w:rsid w:val="009573ED"/>
    <w:rsid w:val="00961B55"/>
    <w:rsid w:val="00961E20"/>
    <w:rsid w:val="00963298"/>
    <w:rsid w:val="0096593E"/>
    <w:rsid w:val="009664BD"/>
    <w:rsid w:val="009707EE"/>
    <w:rsid w:val="00970C5B"/>
    <w:rsid w:val="009720D5"/>
    <w:rsid w:val="0097320C"/>
    <w:rsid w:val="0097426E"/>
    <w:rsid w:val="009840A8"/>
    <w:rsid w:val="00985D14"/>
    <w:rsid w:val="00987121"/>
    <w:rsid w:val="0099182F"/>
    <w:rsid w:val="0099225E"/>
    <w:rsid w:val="00993363"/>
    <w:rsid w:val="00994030"/>
    <w:rsid w:val="00995D87"/>
    <w:rsid w:val="009A288F"/>
    <w:rsid w:val="009A4555"/>
    <w:rsid w:val="009A55AC"/>
    <w:rsid w:val="009B2824"/>
    <w:rsid w:val="009D2DB9"/>
    <w:rsid w:val="009D492C"/>
    <w:rsid w:val="009D526B"/>
    <w:rsid w:val="009D7CC4"/>
    <w:rsid w:val="009E08AB"/>
    <w:rsid w:val="009F1BE5"/>
    <w:rsid w:val="009F1F36"/>
    <w:rsid w:val="009F5A21"/>
    <w:rsid w:val="00A04030"/>
    <w:rsid w:val="00A06273"/>
    <w:rsid w:val="00A07B68"/>
    <w:rsid w:val="00A1102A"/>
    <w:rsid w:val="00A16F94"/>
    <w:rsid w:val="00A1731E"/>
    <w:rsid w:val="00A2139B"/>
    <w:rsid w:val="00A25FF2"/>
    <w:rsid w:val="00A262C2"/>
    <w:rsid w:val="00A27787"/>
    <w:rsid w:val="00A305E7"/>
    <w:rsid w:val="00A3157C"/>
    <w:rsid w:val="00A31DBF"/>
    <w:rsid w:val="00A4050B"/>
    <w:rsid w:val="00A408D7"/>
    <w:rsid w:val="00A43152"/>
    <w:rsid w:val="00A43707"/>
    <w:rsid w:val="00A4578D"/>
    <w:rsid w:val="00A46493"/>
    <w:rsid w:val="00A5635F"/>
    <w:rsid w:val="00A618E6"/>
    <w:rsid w:val="00A67390"/>
    <w:rsid w:val="00A714B6"/>
    <w:rsid w:val="00A74731"/>
    <w:rsid w:val="00A80ACE"/>
    <w:rsid w:val="00A84BC8"/>
    <w:rsid w:val="00A95A9B"/>
    <w:rsid w:val="00A96C1F"/>
    <w:rsid w:val="00AA0801"/>
    <w:rsid w:val="00AA1CE8"/>
    <w:rsid w:val="00AA3EC6"/>
    <w:rsid w:val="00AA4C8C"/>
    <w:rsid w:val="00AB2FF4"/>
    <w:rsid w:val="00AC381C"/>
    <w:rsid w:val="00AC41A0"/>
    <w:rsid w:val="00AC4FBC"/>
    <w:rsid w:val="00AC642C"/>
    <w:rsid w:val="00AC76DC"/>
    <w:rsid w:val="00AD00C5"/>
    <w:rsid w:val="00AD4D8F"/>
    <w:rsid w:val="00AE08C3"/>
    <w:rsid w:val="00AF1012"/>
    <w:rsid w:val="00AF30C2"/>
    <w:rsid w:val="00AF5932"/>
    <w:rsid w:val="00B01F87"/>
    <w:rsid w:val="00B125D8"/>
    <w:rsid w:val="00B1482C"/>
    <w:rsid w:val="00B257D4"/>
    <w:rsid w:val="00B30C05"/>
    <w:rsid w:val="00B33F2B"/>
    <w:rsid w:val="00B4098C"/>
    <w:rsid w:val="00B42544"/>
    <w:rsid w:val="00B442A4"/>
    <w:rsid w:val="00B475D0"/>
    <w:rsid w:val="00B51B76"/>
    <w:rsid w:val="00B54118"/>
    <w:rsid w:val="00B5445E"/>
    <w:rsid w:val="00B56D6D"/>
    <w:rsid w:val="00B57AC9"/>
    <w:rsid w:val="00B60672"/>
    <w:rsid w:val="00B607AA"/>
    <w:rsid w:val="00B70945"/>
    <w:rsid w:val="00B7257E"/>
    <w:rsid w:val="00B870DB"/>
    <w:rsid w:val="00B94F61"/>
    <w:rsid w:val="00BA0349"/>
    <w:rsid w:val="00BA1288"/>
    <w:rsid w:val="00BA1BA1"/>
    <w:rsid w:val="00BA3C31"/>
    <w:rsid w:val="00BA6E42"/>
    <w:rsid w:val="00BB39B9"/>
    <w:rsid w:val="00BB7FE9"/>
    <w:rsid w:val="00BC23C7"/>
    <w:rsid w:val="00BC4D70"/>
    <w:rsid w:val="00BC5F8B"/>
    <w:rsid w:val="00BC606F"/>
    <w:rsid w:val="00BD4A71"/>
    <w:rsid w:val="00BD612E"/>
    <w:rsid w:val="00BE4E74"/>
    <w:rsid w:val="00BE6365"/>
    <w:rsid w:val="00BF1055"/>
    <w:rsid w:val="00BF3F5C"/>
    <w:rsid w:val="00BF6F2D"/>
    <w:rsid w:val="00C05C40"/>
    <w:rsid w:val="00C14799"/>
    <w:rsid w:val="00C16789"/>
    <w:rsid w:val="00C16E8E"/>
    <w:rsid w:val="00C22756"/>
    <w:rsid w:val="00C24333"/>
    <w:rsid w:val="00C255D7"/>
    <w:rsid w:val="00C25F54"/>
    <w:rsid w:val="00C27CF9"/>
    <w:rsid w:val="00C330E3"/>
    <w:rsid w:val="00C35C85"/>
    <w:rsid w:val="00C408F4"/>
    <w:rsid w:val="00C4558E"/>
    <w:rsid w:val="00C530B4"/>
    <w:rsid w:val="00C53BEA"/>
    <w:rsid w:val="00C53CD2"/>
    <w:rsid w:val="00C606C2"/>
    <w:rsid w:val="00C620FF"/>
    <w:rsid w:val="00C66E79"/>
    <w:rsid w:val="00C67961"/>
    <w:rsid w:val="00C7040A"/>
    <w:rsid w:val="00C72D8B"/>
    <w:rsid w:val="00C75D95"/>
    <w:rsid w:val="00C76386"/>
    <w:rsid w:val="00C77AD1"/>
    <w:rsid w:val="00C801D9"/>
    <w:rsid w:val="00C81B5F"/>
    <w:rsid w:val="00C846DD"/>
    <w:rsid w:val="00C84B45"/>
    <w:rsid w:val="00C84D1C"/>
    <w:rsid w:val="00C85584"/>
    <w:rsid w:val="00C936BD"/>
    <w:rsid w:val="00C9583F"/>
    <w:rsid w:val="00C9696A"/>
    <w:rsid w:val="00CA4890"/>
    <w:rsid w:val="00CA7B19"/>
    <w:rsid w:val="00CB4294"/>
    <w:rsid w:val="00CB6F84"/>
    <w:rsid w:val="00CB7C47"/>
    <w:rsid w:val="00CC00A5"/>
    <w:rsid w:val="00CC22B0"/>
    <w:rsid w:val="00CC36B2"/>
    <w:rsid w:val="00CD3FD1"/>
    <w:rsid w:val="00CD7DAE"/>
    <w:rsid w:val="00CE352D"/>
    <w:rsid w:val="00CE487B"/>
    <w:rsid w:val="00CE5881"/>
    <w:rsid w:val="00CF3D63"/>
    <w:rsid w:val="00D074CF"/>
    <w:rsid w:val="00D14499"/>
    <w:rsid w:val="00D17B11"/>
    <w:rsid w:val="00D20499"/>
    <w:rsid w:val="00D23291"/>
    <w:rsid w:val="00D25DDF"/>
    <w:rsid w:val="00D279F5"/>
    <w:rsid w:val="00D32A19"/>
    <w:rsid w:val="00D33D25"/>
    <w:rsid w:val="00D41F44"/>
    <w:rsid w:val="00D470DB"/>
    <w:rsid w:val="00D54343"/>
    <w:rsid w:val="00D56F0F"/>
    <w:rsid w:val="00D6323E"/>
    <w:rsid w:val="00D6519C"/>
    <w:rsid w:val="00D65A95"/>
    <w:rsid w:val="00D73C8B"/>
    <w:rsid w:val="00D75A26"/>
    <w:rsid w:val="00D816D4"/>
    <w:rsid w:val="00D83940"/>
    <w:rsid w:val="00D83EE6"/>
    <w:rsid w:val="00D84297"/>
    <w:rsid w:val="00D856A5"/>
    <w:rsid w:val="00D876E5"/>
    <w:rsid w:val="00D966ED"/>
    <w:rsid w:val="00D96B9B"/>
    <w:rsid w:val="00D97463"/>
    <w:rsid w:val="00DA09D9"/>
    <w:rsid w:val="00DA3B33"/>
    <w:rsid w:val="00DA7389"/>
    <w:rsid w:val="00DB079B"/>
    <w:rsid w:val="00DB0D93"/>
    <w:rsid w:val="00DB4FAA"/>
    <w:rsid w:val="00DC1C70"/>
    <w:rsid w:val="00DC42CF"/>
    <w:rsid w:val="00DD3AAB"/>
    <w:rsid w:val="00DE40EB"/>
    <w:rsid w:val="00DE54A4"/>
    <w:rsid w:val="00DE5936"/>
    <w:rsid w:val="00DF00B5"/>
    <w:rsid w:val="00DF4EF2"/>
    <w:rsid w:val="00DF5519"/>
    <w:rsid w:val="00E01AF4"/>
    <w:rsid w:val="00E03A03"/>
    <w:rsid w:val="00E03E28"/>
    <w:rsid w:val="00E10B3E"/>
    <w:rsid w:val="00E152D4"/>
    <w:rsid w:val="00E23B24"/>
    <w:rsid w:val="00E24163"/>
    <w:rsid w:val="00E244ED"/>
    <w:rsid w:val="00E24634"/>
    <w:rsid w:val="00E26181"/>
    <w:rsid w:val="00E26E23"/>
    <w:rsid w:val="00E4022E"/>
    <w:rsid w:val="00E40C85"/>
    <w:rsid w:val="00E42427"/>
    <w:rsid w:val="00E4353B"/>
    <w:rsid w:val="00E45991"/>
    <w:rsid w:val="00E45D6A"/>
    <w:rsid w:val="00E46005"/>
    <w:rsid w:val="00E552F1"/>
    <w:rsid w:val="00E56CB0"/>
    <w:rsid w:val="00E5702B"/>
    <w:rsid w:val="00E61081"/>
    <w:rsid w:val="00E75862"/>
    <w:rsid w:val="00E804DB"/>
    <w:rsid w:val="00E80D82"/>
    <w:rsid w:val="00E8360F"/>
    <w:rsid w:val="00E8541F"/>
    <w:rsid w:val="00E961C4"/>
    <w:rsid w:val="00E9746E"/>
    <w:rsid w:val="00EA2392"/>
    <w:rsid w:val="00EA3E42"/>
    <w:rsid w:val="00EB0584"/>
    <w:rsid w:val="00EB4319"/>
    <w:rsid w:val="00EB4345"/>
    <w:rsid w:val="00EC7DDF"/>
    <w:rsid w:val="00EE030C"/>
    <w:rsid w:val="00EE0C07"/>
    <w:rsid w:val="00EE24EB"/>
    <w:rsid w:val="00EF0401"/>
    <w:rsid w:val="00EF5800"/>
    <w:rsid w:val="00EF68CC"/>
    <w:rsid w:val="00F00128"/>
    <w:rsid w:val="00F12819"/>
    <w:rsid w:val="00F12BE4"/>
    <w:rsid w:val="00F13E98"/>
    <w:rsid w:val="00F254FE"/>
    <w:rsid w:val="00F26047"/>
    <w:rsid w:val="00F33FF6"/>
    <w:rsid w:val="00F355E2"/>
    <w:rsid w:val="00F36FFB"/>
    <w:rsid w:val="00F45D35"/>
    <w:rsid w:val="00F477EF"/>
    <w:rsid w:val="00F53340"/>
    <w:rsid w:val="00F56D97"/>
    <w:rsid w:val="00F666CF"/>
    <w:rsid w:val="00F726F8"/>
    <w:rsid w:val="00F8264C"/>
    <w:rsid w:val="00F8699B"/>
    <w:rsid w:val="00F87B97"/>
    <w:rsid w:val="00F96CDB"/>
    <w:rsid w:val="00FA054C"/>
    <w:rsid w:val="00FA46A2"/>
    <w:rsid w:val="00FA69D0"/>
    <w:rsid w:val="00FB36E3"/>
    <w:rsid w:val="00FB5477"/>
    <w:rsid w:val="00FB6F94"/>
    <w:rsid w:val="00FC2FCF"/>
    <w:rsid w:val="00FC4475"/>
    <w:rsid w:val="00FC4EDC"/>
    <w:rsid w:val="00FD4A03"/>
    <w:rsid w:val="00FD5173"/>
    <w:rsid w:val="00FD523F"/>
    <w:rsid w:val="00FE20D3"/>
    <w:rsid w:val="00FF07A5"/>
    <w:rsid w:val="00FF6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0206F3F9"/>
  <w14:defaultImageDpi w14:val="0"/>
  <w15:docId w15:val="{2C31C263-AA72-4415-836D-1EC6482CA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E42"/>
    <w:rPr>
      <w:rFonts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262C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s-SV"/>
    </w:rPr>
  </w:style>
  <w:style w:type="paragraph" w:styleId="Encabezado">
    <w:name w:val="header"/>
    <w:basedOn w:val="Normal"/>
    <w:link w:val="EncabezadoCar"/>
    <w:uiPriority w:val="99"/>
    <w:unhideWhenUsed/>
    <w:rsid w:val="00A262C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262C2"/>
    <w:rPr>
      <w:rFonts w:cs="Times New Roman"/>
    </w:rPr>
  </w:style>
  <w:style w:type="paragraph" w:styleId="Piedepgina">
    <w:name w:val="footer"/>
    <w:basedOn w:val="Normal"/>
    <w:link w:val="PiedepginaCar"/>
    <w:uiPriority w:val="99"/>
    <w:unhideWhenUsed/>
    <w:rsid w:val="00A262C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262C2"/>
    <w:rPr>
      <w:rFonts w:cs="Times New Roman"/>
    </w:rPr>
  </w:style>
  <w:style w:type="paragraph" w:styleId="Prrafodelista">
    <w:name w:val="List Paragraph"/>
    <w:basedOn w:val="Normal"/>
    <w:uiPriority w:val="34"/>
    <w:qFormat/>
    <w:rsid w:val="00A262C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470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470D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00BC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Fuerte">
    <w:name w:val="Strong"/>
    <w:basedOn w:val="Fuentedeprrafopredeter"/>
    <w:uiPriority w:val="22"/>
    <w:qFormat/>
    <w:rsid w:val="00FE20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30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0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5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5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5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5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5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5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82579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825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5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5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5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5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5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5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5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5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5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8257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825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5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5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5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2087</TotalTime>
  <Pages>2</Pages>
  <Words>251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Karla Rivera</dc:creator>
  <cp:keywords/>
  <dc:description/>
  <cp:lastModifiedBy>Marta Alicia Alvarado de Magaña</cp:lastModifiedBy>
  <cp:revision>41</cp:revision>
  <cp:lastPrinted>2024-09-11T22:37:00Z</cp:lastPrinted>
  <dcterms:created xsi:type="dcterms:W3CDTF">2026-09-07T15:37:00Z</dcterms:created>
  <dcterms:modified xsi:type="dcterms:W3CDTF">2026-09-21T23:25:00Z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9c9e0d03fd2f6ad03d96abf339d0a967da539527ebe0729a12d6be5f7474bddf</vt:lpwstr>
  </property>
</Properties>
</file>